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02" w:rsidRPr="00770002" w:rsidRDefault="00770002" w:rsidP="007F2085">
      <w:pPr>
        <w:spacing w:before="300" w:after="300" w:line="240" w:lineRule="auto"/>
        <w:ind w:left="2124" w:firstLine="708"/>
        <w:rPr>
          <w:rFonts w:ascii="Arial" w:eastAsia="Times New Roman" w:hAnsi="Arial" w:cs="Arial"/>
          <w:color w:val="333333"/>
          <w:lang w:eastAsia="tr-TR"/>
        </w:rPr>
      </w:pPr>
      <w:r w:rsidRPr="00770002">
        <w:rPr>
          <w:rFonts w:ascii="Arial" w:eastAsia="Times New Roman" w:hAnsi="Arial" w:cs="Arial"/>
          <w:b/>
          <w:bCs/>
          <w:color w:val="333333"/>
          <w:lang w:eastAsia="tr-TR"/>
        </w:rPr>
        <w:t>ANAYASA MAHKEMESİ BAŞKANLIĞINA</w:t>
      </w:r>
    </w:p>
    <w:p w:rsidR="00770002" w:rsidRPr="00770002" w:rsidRDefault="00770002" w:rsidP="00770002">
      <w:pPr>
        <w:spacing w:before="300" w:after="300" w:line="240" w:lineRule="auto"/>
        <w:rPr>
          <w:rFonts w:ascii="Arial" w:eastAsia="Times New Roman" w:hAnsi="Arial" w:cs="Arial"/>
          <w:color w:val="333333"/>
          <w:lang w:eastAsia="tr-TR"/>
        </w:rPr>
      </w:pPr>
      <w:r w:rsidRPr="00770002">
        <w:rPr>
          <w:rFonts w:ascii="Arial" w:eastAsia="Times New Roman" w:hAnsi="Arial" w:cs="Arial"/>
          <w:color w:val="333333"/>
          <w:lang w:eastAsia="tr-TR"/>
        </w:rPr>
        <w:t>DOSYA NO: 2026/19942 Bireysel Başvuru</w:t>
      </w:r>
    </w:p>
    <w:p w:rsidR="00770002" w:rsidRPr="00770002" w:rsidRDefault="00770002" w:rsidP="00770002">
      <w:pPr>
        <w:spacing w:before="300" w:line="240" w:lineRule="auto"/>
        <w:rPr>
          <w:rFonts w:ascii="Arial" w:eastAsia="Times New Roman" w:hAnsi="Arial" w:cs="Arial"/>
          <w:color w:val="333333"/>
          <w:lang w:eastAsia="tr-TR"/>
        </w:rPr>
      </w:pPr>
      <w:r w:rsidRPr="00770002">
        <w:rPr>
          <w:rFonts w:ascii="Arial" w:eastAsia="Times New Roman" w:hAnsi="Arial" w:cs="Arial"/>
          <w:color w:val="333333"/>
          <w:lang w:eastAsia="tr-TR"/>
        </w:rPr>
        <w:t>Talepte Bulunan</w:t>
      </w:r>
    </w:p>
    <w:tbl>
      <w:tblPr>
        <w:tblW w:w="0" w:type="auto"/>
        <w:tblCellMar>
          <w:top w:w="15" w:type="dxa"/>
          <w:left w:w="15" w:type="dxa"/>
          <w:bottom w:w="15" w:type="dxa"/>
          <w:right w:w="15" w:type="dxa"/>
        </w:tblCellMar>
        <w:tblLook w:val="04A0" w:firstRow="1" w:lastRow="0" w:firstColumn="1" w:lastColumn="0" w:noHBand="0" w:noVBand="1"/>
      </w:tblPr>
      <w:tblGrid>
        <w:gridCol w:w="1047"/>
        <w:gridCol w:w="123"/>
        <w:gridCol w:w="9296"/>
      </w:tblGrid>
      <w:tr w:rsidR="00770002" w:rsidRPr="00770002" w:rsidTr="00770002">
        <w:trPr>
          <w:gridAfter w:val="1"/>
        </w:trPr>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Adı Soyadı</w:t>
            </w: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w:t>
            </w:r>
          </w:p>
        </w:tc>
      </w:tr>
      <w:tr w:rsidR="00770002" w:rsidRPr="00770002" w:rsidTr="00770002">
        <w:trPr>
          <w:gridAfter w:val="1"/>
        </w:trPr>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T.C. Kimlik No</w:t>
            </w: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w:t>
            </w:r>
          </w:p>
        </w:tc>
      </w:tr>
      <w:tr w:rsidR="00770002" w:rsidRPr="00770002" w:rsidTr="00770002">
        <w:trPr>
          <w:gridAfter w:val="1"/>
        </w:trPr>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Adres</w:t>
            </w: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w:t>
            </w:r>
          </w:p>
        </w:tc>
      </w:tr>
      <w:tr w:rsidR="00770002" w:rsidRPr="00770002" w:rsidTr="00770002">
        <w:trPr>
          <w:gridAfter w:val="1"/>
        </w:trPr>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  </w:t>
            </w:r>
          </w:p>
        </w:tc>
      </w:tr>
      <w:tr w:rsidR="00770002" w:rsidRPr="00770002" w:rsidTr="00770002">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Konu</w:t>
            </w: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p>
        </w:tc>
        <w:tc>
          <w:tcPr>
            <w:tcW w:w="0" w:type="auto"/>
            <w:shd w:val="clear" w:color="auto" w:fill="auto"/>
            <w:tcMar>
              <w:top w:w="0" w:type="dxa"/>
              <w:left w:w="0" w:type="dxa"/>
              <w:bottom w:w="0" w:type="dxa"/>
              <w:right w:w="0" w:type="dxa"/>
            </w:tcMar>
            <w:vAlign w:val="center"/>
            <w:hideMark/>
          </w:tcPr>
          <w:p w:rsidR="00770002" w:rsidRPr="00770002" w:rsidRDefault="00770002" w:rsidP="00770002">
            <w:pPr>
              <w:spacing w:after="0" w:line="240" w:lineRule="auto"/>
              <w:rPr>
                <w:rFonts w:ascii="Arial" w:eastAsia="Times New Roman" w:hAnsi="Arial" w:cs="Arial"/>
                <w:color w:val="000000"/>
                <w:lang w:eastAsia="tr-TR"/>
              </w:rPr>
            </w:pPr>
            <w:r w:rsidRPr="00770002">
              <w:rPr>
                <w:rFonts w:ascii="Arial" w:eastAsia="Times New Roman" w:hAnsi="Arial" w:cs="Arial"/>
                <w:color w:val="000000"/>
                <w:lang w:eastAsia="tr-TR"/>
              </w:rPr>
              <w:t xml:space="preserve">: Sayın Yüksek Mahkemenizin 2026/19942 bireysel </w:t>
            </w:r>
            <w:proofErr w:type="spellStart"/>
            <w:r w:rsidRPr="00770002">
              <w:rPr>
                <w:rFonts w:ascii="Arial" w:eastAsia="Times New Roman" w:hAnsi="Arial" w:cs="Arial"/>
                <w:color w:val="000000"/>
                <w:lang w:eastAsia="tr-TR"/>
              </w:rPr>
              <w:t>başvurulu</w:t>
            </w:r>
            <w:proofErr w:type="spellEnd"/>
            <w:r w:rsidRPr="00770002">
              <w:rPr>
                <w:rFonts w:ascii="Arial" w:eastAsia="Times New Roman" w:hAnsi="Arial" w:cs="Arial"/>
                <w:color w:val="000000"/>
                <w:lang w:eastAsia="tr-TR"/>
              </w:rPr>
              <w:t xml:space="preserve"> dosyasında hukuki menfaatimin bulunmasından dolayı dosyanın öncelikli olarak incelenmesi talebimden ibarettir.</w:t>
            </w:r>
          </w:p>
        </w:tc>
      </w:tr>
    </w:tbl>
    <w:p w:rsidR="00770002" w:rsidRPr="00770002" w:rsidRDefault="00770002" w:rsidP="00770002">
      <w:pPr>
        <w:spacing w:before="300" w:after="300" w:line="240" w:lineRule="auto"/>
        <w:rPr>
          <w:rFonts w:ascii="Arial" w:eastAsia="Times New Roman" w:hAnsi="Arial" w:cs="Arial"/>
          <w:color w:val="333333"/>
          <w:lang w:eastAsia="tr-TR"/>
        </w:rPr>
      </w:pPr>
      <w:r w:rsidRPr="00770002">
        <w:rPr>
          <w:rFonts w:ascii="Arial" w:eastAsia="Times New Roman" w:hAnsi="Arial" w:cs="Arial"/>
          <w:b/>
          <w:bCs/>
          <w:color w:val="333333"/>
          <w:lang w:eastAsia="tr-TR"/>
        </w:rPr>
        <w:t>AÇIKLAMALAR</w:t>
      </w:r>
    </w:p>
    <w:p w:rsidR="00770002" w:rsidRPr="00770002" w:rsidRDefault="00770002" w:rsidP="00770002">
      <w:pPr>
        <w:spacing w:after="225" w:line="240" w:lineRule="auto"/>
        <w:jc w:val="both"/>
        <w:rPr>
          <w:rFonts w:ascii="Arial" w:eastAsia="Times New Roman" w:hAnsi="Arial" w:cs="Arial"/>
          <w:color w:val="333333"/>
          <w:lang w:eastAsia="tr-TR"/>
        </w:rPr>
      </w:pPr>
      <w:r w:rsidRPr="00770002">
        <w:rPr>
          <w:rFonts w:ascii="Arial" w:eastAsia="Times New Roman" w:hAnsi="Arial" w:cs="Arial"/>
          <w:color w:val="333333"/>
          <w:lang w:eastAsia="tr-TR"/>
        </w:rPr>
        <w:t>1. Sosyal Güvenlik Kurumundan emekli maaşı almaktayım. 4688 sayılı Kamu Görevlileri Sendikaları Ve Toplu Sözleşme Kanunu’nun 28.maddesinin son fıkrasında; “</w:t>
      </w:r>
      <w:proofErr w:type="gramStart"/>
      <w:r w:rsidRPr="00770002">
        <w:rPr>
          <w:rFonts w:ascii="Arial" w:eastAsia="Times New Roman" w:hAnsi="Arial" w:cs="Arial"/>
          <w:color w:val="333333"/>
          <w:lang w:eastAsia="tr-TR"/>
        </w:rPr>
        <w:t>8/6/1949</w:t>
      </w:r>
      <w:proofErr w:type="gramEnd"/>
      <w:r w:rsidRPr="00770002">
        <w:rPr>
          <w:rFonts w:ascii="Arial" w:eastAsia="Times New Roman" w:hAnsi="Arial" w:cs="Arial"/>
          <w:color w:val="333333"/>
          <w:lang w:eastAsia="tr-TR"/>
        </w:rPr>
        <w:t xml:space="preserve"> tarihli ve 5434 sayılı Türkiye Cumhuriyeti Emekli Sandığı Kanununa göre aylık ödenmekte olanların aylıklarının hesabında da toplu sözleşme hükümlerine göre belirlenen aylık ve taban aylık katsayıları esas alınır. </w:t>
      </w:r>
      <w:proofErr w:type="gramStart"/>
      <w:r w:rsidRPr="00770002">
        <w:rPr>
          <w:rFonts w:ascii="Arial" w:eastAsia="Times New Roman" w:hAnsi="Arial" w:cs="Arial"/>
          <w:color w:val="333333"/>
          <w:lang w:eastAsia="tr-TR"/>
        </w:rPr>
        <w:t>31/5/2006</w:t>
      </w:r>
      <w:proofErr w:type="gramEnd"/>
      <w:r w:rsidRPr="00770002">
        <w:rPr>
          <w:rFonts w:ascii="Arial" w:eastAsia="Times New Roman" w:hAnsi="Arial" w:cs="Arial"/>
          <w:color w:val="333333"/>
          <w:lang w:eastAsia="tr-TR"/>
        </w:rPr>
        <w:t xml:space="preserve"> tarihli ve 5510 sayılı Sosyal Sigortalar ve Genel Sağlık Sigortası Kanununun 4’üncü maddesinin birinci fıkrasının (c) bendi kapsamındaki sigortalılık hali esas alınarak bağlanan yaşlılık, malullük veya ölüm aylıklarında yapılacak artışlar hakkında 5510 sayılı Kanunun 55 inci maddesinin ikinci fıkrası uygulanmaz ve bu aylıklar toplu sözleşme hükümlerine göre belirlenen aylık ve taban aylık katsayılarındaki artış dikkate alınarak artırılır.” şeklinde yazılıdır.</w:t>
      </w:r>
    </w:p>
    <w:p w:rsidR="00770002" w:rsidRPr="00770002" w:rsidRDefault="00770002" w:rsidP="00770002">
      <w:pPr>
        <w:spacing w:after="225" w:line="240" w:lineRule="auto"/>
        <w:jc w:val="both"/>
        <w:rPr>
          <w:rFonts w:ascii="Arial" w:eastAsia="Times New Roman" w:hAnsi="Arial" w:cs="Arial"/>
          <w:color w:val="333333"/>
          <w:lang w:eastAsia="tr-TR"/>
        </w:rPr>
      </w:pPr>
      <w:r w:rsidRPr="00770002">
        <w:rPr>
          <w:rFonts w:ascii="Arial" w:eastAsia="Times New Roman" w:hAnsi="Arial" w:cs="Arial"/>
          <w:color w:val="333333"/>
          <w:lang w:eastAsia="tr-TR"/>
        </w:rPr>
        <w:t>15 Temmuz 2023 tarih ve 32249 sayılı Resmî Gazetede yayınlanan, 7456 sayılı ve 14.07.2023 kabul tarihli kanunun 28 maddesi ile 27.06.1989 tarihli ve 375 sayılı Kanun Hükmünde Kararnameye Ek-40. madde eklenmiş, eklenen ek madde ile görevde olan memurlara 8.077 TL seyyanen zam yapılmıştır. Bu zammın kanun gereği memur emeklisine de yapılması gerekirken sadece görevde olan memurlara yapılması Anayasanın 2, 10, 11, 35, 55 ve 60. maddelerine açıkça aykırı olması nedeniyle yukarıda esas numarası yazılı olan bireysel başvuruya konu edilmiştir. Ayrıca bireysel başvuruyu yapan Seyfettin ÇİLESİZ’İN sayın yüksek mahkemenize seyyanen zam davası ile ilgili ayrıca 2026/7162 bireysel başvurusu da bulunmaktadır.</w:t>
      </w:r>
    </w:p>
    <w:p w:rsidR="00770002" w:rsidRPr="00770002" w:rsidRDefault="00770002" w:rsidP="00770002">
      <w:pPr>
        <w:spacing w:after="225" w:line="240" w:lineRule="auto"/>
        <w:jc w:val="both"/>
        <w:rPr>
          <w:rFonts w:ascii="Arial" w:eastAsia="Times New Roman" w:hAnsi="Arial" w:cs="Arial"/>
          <w:color w:val="333333"/>
          <w:lang w:eastAsia="tr-TR"/>
        </w:rPr>
      </w:pPr>
      <w:proofErr w:type="gramStart"/>
      <w:r w:rsidRPr="00770002">
        <w:rPr>
          <w:rFonts w:ascii="Arial" w:eastAsia="Times New Roman" w:hAnsi="Arial" w:cs="Arial"/>
          <w:color w:val="333333"/>
          <w:lang w:eastAsia="tr-TR"/>
        </w:rPr>
        <w:t xml:space="preserve">2. 23 Ağustos 2015 tarihli Resmî Gazete ’de yayımlanan "Kamu Görevlilerinin 2016 ve 2017 Yıllarına İlişkin Mali ve Sosyal Haklarına Dair 3. Dönem Toplu Sözleşme" hükümlerinde, 11 Ocak 2016 tarihinden itibaren geçerli olmak üzere tüm memurların taban aylık katsayısına yapılan artışın yanı sıra, ayrıca 100 TL seyyanen zam yapılması kararlaştırılmıştır. </w:t>
      </w:r>
      <w:proofErr w:type="gramEnd"/>
      <w:r w:rsidRPr="00770002">
        <w:rPr>
          <w:rFonts w:ascii="Arial" w:eastAsia="Times New Roman" w:hAnsi="Arial" w:cs="Arial"/>
          <w:color w:val="333333"/>
          <w:lang w:eastAsia="tr-TR"/>
        </w:rPr>
        <w:t>Bu 100 TL’lik seyyanen zam, aynı şekilde memur emeklilerinin emekli maaşlarına da aynen yansıtılmıştır.</w:t>
      </w:r>
    </w:p>
    <w:p w:rsidR="00770002" w:rsidRPr="00770002" w:rsidRDefault="00770002" w:rsidP="00770002">
      <w:pPr>
        <w:spacing w:after="225" w:line="240" w:lineRule="auto"/>
        <w:jc w:val="both"/>
        <w:rPr>
          <w:rFonts w:ascii="Arial" w:eastAsia="Times New Roman" w:hAnsi="Arial" w:cs="Arial"/>
          <w:color w:val="333333"/>
          <w:lang w:eastAsia="tr-TR"/>
        </w:rPr>
      </w:pPr>
      <w:r w:rsidRPr="00770002">
        <w:rPr>
          <w:rFonts w:ascii="Arial" w:eastAsia="Times New Roman" w:hAnsi="Arial" w:cs="Arial"/>
          <w:color w:val="333333"/>
          <w:lang w:eastAsia="tr-TR"/>
        </w:rPr>
        <w:t xml:space="preserve">Seyyanen zam davasına benzer bir başvuruda, Sayın Yüksek Mahkemenizin 11.10.2023 tarih ve 2023/104 esas, 2023/177 karar sayılı kararı 30.01.2024- 32445 tarih ve sayılı Resmi Gazetede yayınlanmış, yayınlanan bu kararda Ankara 25. İdare Mahkemesinin yapmış olduğu 24.02.1983 tarihli ve 2802 sayılı </w:t>
      </w:r>
      <w:proofErr w:type="gramStart"/>
      <w:r w:rsidRPr="00770002">
        <w:rPr>
          <w:rFonts w:ascii="Arial" w:eastAsia="Times New Roman" w:hAnsi="Arial" w:cs="Arial"/>
          <w:color w:val="333333"/>
          <w:lang w:eastAsia="tr-TR"/>
        </w:rPr>
        <w:t>Hakimler</w:t>
      </w:r>
      <w:proofErr w:type="gramEnd"/>
      <w:r w:rsidRPr="00770002">
        <w:rPr>
          <w:rFonts w:ascii="Arial" w:eastAsia="Times New Roman" w:hAnsi="Arial" w:cs="Arial"/>
          <w:color w:val="333333"/>
          <w:lang w:eastAsia="tr-TR"/>
        </w:rPr>
        <w:t xml:space="preserve"> Ve Savcılar Kanununun 29.06.2006 tarih ve 5536 sayılı kanunun 3. Maddesi ile başlığı ile birlikte değiştirilen 106.maddesine 02.12.2014 tarihli ve 6572 sayılı kanunun 29. Maddesiyle eklenen 6. Fıkranın 30.03.2023 tarihli ve 7447 sayılı kanunun 3. Maddesiyle değiştirilen 1. cümlesinin Anayasa'nın 2, 9, 10, 49 ve 138. Maddelerine aykırı olduğu gerekçesiyle yapılan başvuruyu kabul ederek anılan kanun maddesinin iptaline karar vermiştir.</w:t>
      </w:r>
    </w:p>
    <w:p w:rsidR="00770002" w:rsidRPr="00770002" w:rsidRDefault="00770002" w:rsidP="00770002">
      <w:pPr>
        <w:spacing w:after="225" w:line="240" w:lineRule="auto"/>
        <w:jc w:val="both"/>
        <w:rPr>
          <w:rFonts w:ascii="Arial" w:eastAsia="Times New Roman" w:hAnsi="Arial" w:cs="Arial"/>
          <w:color w:val="333333"/>
          <w:lang w:eastAsia="tr-TR"/>
        </w:rPr>
      </w:pPr>
      <w:r w:rsidRPr="00770002">
        <w:rPr>
          <w:rFonts w:ascii="Arial" w:eastAsia="Times New Roman" w:hAnsi="Arial" w:cs="Arial"/>
          <w:color w:val="333333"/>
          <w:lang w:eastAsia="tr-TR"/>
        </w:rPr>
        <w:t xml:space="preserve">3. Yukarıda anlatılan yasal mevzuat çerçevesinde benim de emekli olmam nedeniyle emekli maaşıma yansıtılması gereken 8.077,00 TL seyyanen zammın bugün için kat sayı artışıyla 23.000,00 TL ye ulaştığı halde bu ödemenin emekli maaşıma yansıtılmaması nedeniyle her ay eksik ödeme almaktayım. Bugün aldığım emekli maaşıyla hayatımı zor idame ettirmekteyim. Mevcut ekonomik koşullar ve yüksek enflasyon verileri gözetildiğinde, </w:t>
      </w:r>
      <w:proofErr w:type="gramStart"/>
      <w:r w:rsidRPr="00770002">
        <w:rPr>
          <w:rFonts w:ascii="Arial" w:eastAsia="Times New Roman" w:hAnsi="Arial" w:cs="Arial"/>
          <w:color w:val="333333"/>
          <w:lang w:eastAsia="tr-TR"/>
        </w:rPr>
        <w:t>halihazırda</w:t>
      </w:r>
      <w:proofErr w:type="gramEnd"/>
      <w:r w:rsidRPr="00770002">
        <w:rPr>
          <w:rFonts w:ascii="Arial" w:eastAsia="Times New Roman" w:hAnsi="Arial" w:cs="Arial"/>
          <w:color w:val="333333"/>
          <w:lang w:eastAsia="tr-TR"/>
        </w:rPr>
        <w:t xml:space="preserve"> aldığım emekli maaşı temel ihtiyaçlarımı karşılamaktan oldukça uzaktır. Anayasa ile güvence altına alınan "insan onuruna yaraşır bir yaşam sürdürme" hakkım, barınma, dengeli beslenme ve sağlık hizmetlerine erişim gibi en temel insani gereksinimlerimi dahi karşılayamamam nedeniyle ağır biçimde zedelenmektedir. Özellikle fahiş konut kiraları, durmaksızın artan enerji/fatura giderleri ve gıda fiyatları karşısında, tarafıma eksik ödenen bu tutarın mülkiyet hakkım kapsamında ivedilikle teslimi hayati önem arz etmektedir. Temel hak ve özgürlüklerimin daha fazla aşınmaması ve maruz kaldığım bu ağır </w:t>
      </w:r>
      <w:r w:rsidRPr="00770002">
        <w:rPr>
          <w:rFonts w:ascii="Arial" w:eastAsia="Times New Roman" w:hAnsi="Arial" w:cs="Arial"/>
          <w:color w:val="333333"/>
          <w:lang w:eastAsia="tr-TR"/>
        </w:rPr>
        <w:lastRenderedPageBreak/>
        <w:t>ekonomik baskının nihayete erdirilmesi amacıyla; yukarıda numarası yazılı olan bireysel başvurunun incelenmesinde açıkça hukuki menfaatim bulunduğu gözetilerek, başvurunun öncelikli olarak (ivedilikle) görüşülmesi talebim vardır.</w:t>
      </w:r>
    </w:p>
    <w:p w:rsidR="00770002" w:rsidRPr="00770002" w:rsidRDefault="00770002" w:rsidP="00770002">
      <w:pPr>
        <w:spacing w:after="0" w:line="240" w:lineRule="auto"/>
        <w:jc w:val="both"/>
        <w:rPr>
          <w:rFonts w:ascii="Arial" w:eastAsia="Times New Roman" w:hAnsi="Arial" w:cs="Arial"/>
          <w:color w:val="333333"/>
          <w:lang w:eastAsia="tr-TR"/>
        </w:rPr>
      </w:pPr>
      <w:r w:rsidRPr="00770002">
        <w:rPr>
          <w:rFonts w:ascii="Arial" w:eastAsia="Times New Roman" w:hAnsi="Arial" w:cs="Arial"/>
          <w:b/>
          <w:bCs/>
          <w:color w:val="333333"/>
          <w:lang w:eastAsia="tr-TR"/>
        </w:rPr>
        <w:t>İSTEM:</w:t>
      </w:r>
      <w:r w:rsidRPr="00770002">
        <w:rPr>
          <w:rFonts w:ascii="Arial" w:eastAsia="Times New Roman" w:hAnsi="Arial" w:cs="Arial"/>
          <w:color w:val="333333"/>
          <w:lang w:eastAsia="tr-TR"/>
        </w:rPr>
        <w:br/>
        <w:t>Yukarıda ayrıntılı açıklandığı üzere, hukuki menfaatimin olmasından dolayı Sayın Yüksek Mahkemenizin 2026/19942 bireysel başvurusunun öncelikle incelenerek karar verilmesini arz ve talep ederim</w:t>
      </w:r>
    </w:p>
    <w:p w:rsidR="00770002" w:rsidRPr="00770002" w:rsidRDefault="00770002" w:rsidP="00770002">
      <w:pPr>
        <w:spacing w:after="0" w:line="240" w:lineRule="auto"/>
        <w:rPr>
          <w:rFonts w:ascii="Arial" w:eastAsia="Times New Roman" w:hAnsi="Arial" w:cs="Arial"/>
          <w:color w:val="333333"/>
          <w:lang w:eastAsia="tr-TR"/>
        </w:rPr>
      </w:pPr>
      <w:r w:rsidRPr="00770002">
        <w:rPr>
          <w:rFonts w:ascii="Arial" w:eastAsia="Times New Roman" w:hAnsi="Arial" w:cs="Arial"/>
          <w:color w:val="333333"/>
          <w:lang w:eastAsia="tr-TR"/>
        </w:rPr>
        <w:br/>
      </w:r>
    </w:p>
    <w:p w:rsidR="00770002" w:rsidRPr="00770002" w:rsidRDefault="00770002" w:rsidP="00770002">
      <w:pPr>
        <w:spacing w:after="0" w:line="240" w:lineRule="auto"/>
        <w:rPr>
          <w:rFonts w:ascii="Arial" w:eastAsia="Times New Roman" w:hAnsi="Arial" w:cs="Arial"/>
          <w:color w:val="333333"/>
          <w:lang w:eastAsia="tr-TR"/>
        </w:rPr>
      </w:pPr>
      <w:r w:rsidRPr="00770002">
        <w:rPr>
          <w:rFonts w:ascii="Arial" w:eastAsia="Times New Roman" w:hAnsi="Arial" w:cs="Arial"/>
          <w:b/>
          <w:bCs/>
          <w:color w:val="333333"/>
          <w:lang w:eastAsia="tr-TR"/>
        </w:rPr>
        <w:t>EMEKLİNİN</w:t>
      </w:r>
      <w:r w:rsidRPr="00770002">
        <w:rPr>
          <w:rFonts w:ascii="Arial" w:eastAsia="Times New Roman" w:hAnsi="Arial" w:cs="Arial"/>
          <w:color w:val="333333"/>
          <w:lang w:eastAsia="tr-TR"/>
        </w:rPr>
        <w:br/>
      </w:r>
      <w:r w:rsidRPr="00770002">
        <w:rPr>
          <w:rFonts w:ascii="Arial" w:eastAsia="Times New Roman" w:hAnsi="Arial" w:cs="Arial"/>
          <w:color w:val="333333"/>
          <w:lang w:eastAsia="tr-TR"/>
        </w:rPr>
        <w:br/>
        <w:t>ADI SOYADI</w:t>
      </w:r>
      <w:r w:rsidRPr="00770002">
        <w:rPr>
          <w:rFonts w:ascii="Arial" w:eastAsia="Times New Roman" w:hAnsi="Arial" w:cs="Arial"/>
          <w:color w:val="333333"/>
          <w:lang w:eastAsia="tr-TR"/>
        </w:rPr>
        <w:br/>
      </w:r>
      <w:r w:rsidRPr="00770002">
        <w:rPr>
          <w:rFonts w:ascii="Arial" w:eastAsia="Times New Roman" w:hAnsi="Arial" w:cs="Arial"/>
          <w:color w:val="333333"/>
          <w:lang w:eastAsia="tr-TR"/>
        </w:rPr>
        <w:br/>
        <w:t>İMZA</w:t>
      </w:r>
    </w:p>
    <w:p w:rsidR="007F2085" w:rsidRDefault="007F2085" w:rsidP="00770002">
      <w:pPr>
        <w:spacing w:after="0" w:line="240" w:lineRule="auto"/>
        <w:rPr>
          <w:rFonts w:ascii="Arial" w:eastAsia="Times New Roman" w:hAnsi="Arial" w:cs="Arial"/>
          <w:b/>
          <w:bCs/>
          <w:color w:val="333333"/>
          <w:lang w:eastAsia="tr-TR"/>
        </w:rPr>
      </w:pPr>
    </w:p>
    <w:p w:rsidR="00770002" w:rsidRPr="00770002" w:rsidRDefault="00770002" w:rsidP="00770002">
      <w:pPr>
        <w:spacing w:after="0" w:line="240" w:lineRule="auto"/>
        <w:rPr>
          <w:rFonts w:ascii="Arial" w:eastAsia="Times New Roman" w:hAnsi="Arial" w:cs="Arial"/>
          <w:color w:val="333333"/>
          <w:lang w:eastAsia="tr-TR"/>
        </w:rPr>
      </w:pPr>
      <w:bookmarkStart w:id="0" w:name="_GoBack"/>
      <w:bookmarkEnd w:id="0"/>
      <w:r w:rsidRPr="00770002">
        <w:rPr>
          <w:rFonts w:ascii="Arial" w:eastAsia="Times New Roman" w:hAnsi="Arial" w:cs="Arial"/>
          <w:b/>
          <w:bCs/>
          <w:color w:val="333333"/>
          <w:lang w:eastAsia="tr-TR"/>
        </w:rPr>
        <w:t>Ek:</w:t>
      </w:r>
      <w:r w:rsidRPr="00770002">
        <w:rPr>
          <w:rFonts w:ascii="Arial" w:eastAsia="Times New Roman" w:hAnsi="Arial" w:cs="Arial"/>
          <w:color w:val="333333"/>
          <w:lang w:eastAsia="tr-TR"/>
        </w:rPr>
        <w:t> Kimlik Fotokopisi</w:t>
      </w:r>
    </w:p>
    <w:p w:rsidR="00770002" w:rsidRPr="00770002" w:rsidRDefault="00770002" w:rsidP="00770002">
      <w:pPr>
        <w:spacing w:after="0" w:line="240" w:lineRule="auto"/>
        <w:rPr>
          <w:rFonts w:ascii="Arial" w:eastAsia="Times New Roman" w:hAnsi="Arial" w:cs="Arial"/>
          <w:color w:val="333333"/>
          <w:lang w:eastAsia="tr-TR"/>
        </w:rPr>
      </w:pPr>
      <w:r w:rsidRPr="00770002">
        <w:rPr>
          <w:rFonts w:ascii="Arial" w:eastAsia="Times New Roman" w:hAnsi="Arial" w:cs="Arial"/>
          <w:color w:val="333333"/>
          <w:lang w:eastAsia="tr-TR"/>
        </w:rPr>
        <w:br/>
      </w:r>
    </w:p>
    <w:p w:rsidR="00770002" w:rsidRPr="00770002" w:rsidRDefault="00770002" w:rsidP="00770002">
      <w:pPr>
        <w:shd w:val="clear" w:color="auto" w:fill="FFFFFF"/>
        <w:spacing w:after="300" w:line="240" w:lineRule="auto"/>
        <w:jc w:val="center"/>
        <w:outlineLvl w:val="3"/>
        <w:rPr>
          <w:rFonts w:ascii="Arial" w:eastAsia="Times New Roman" w:hAnsi="Arial" w:cs="Arial"/>
          <w:color w:val="333333"/>
          <w:lang w:eastAsia="tr-TR"/>
        </w:rPr>
      </w:pPr>
      <w:r w:rsidRPr="00770002">
        <w:rPr>
          <w:rFonts w:ascii="Arial" w:eastAsia="Times New Roman" w:hAnsi="Arial" w:cs="Arial"/>
          <w:b/>
          <w:bCs/>
          <w:color w:val="003198"/>
          <w:lang w:eastAsia="tr-TR"/>
        </w:rPr>
        <w:t> </w:t>
      </w:r>
    </w:p>
    <w:p w:rsidR="00770002" w:rsidRPr="00770002" w:rsidRDefault="00770002" w:rsidP="00770002">
      <w:pPr>
        <w:shd w:val="clear" w:color="auto" w:fill="FFFFFF"/>
        <w:spacing w:after="0" w:line="240" w:lineRule="auto"/>
        <w:jc w:val="center"/>
        <w:rPr>
          <w:rFonts w:ascii="Arial" w:eastAsia="Times New Roman" w:hAnsi="Arial" w:cs="Arial"/>
          <w:color w:val="333333"/>
          <w:lang w:eastAsia="tr-TR"/>
        </w:rPr>
      </w:pPr>
      <w:r w:rsidRPr="00770002">
        <w:rPr>
          <w:rFonts w:ascii="Arial" w:eastAsia="Times New Roman" w:hAnsi="Arial" w:cs="Arial"/>
          <w:color w:val="333333"/>
          <w:lang w:eastAsia="tr-TR"/>
        </w:rPr>
        <w:t> </w:t>
      </w:r>
    </w:p>
    <w:p w:rsidR="00770002" w:rsidRPr="00770002" w:rsidRDefault="00770002" w:rsidP="00770002">
      <w:pPr>
        <w:shd w:val="clear" w:color="auto" w:fill="FFFFFF"/>
        <w:spacing w:after="0" w:line="240" w:lineRule="auto"/>
        <w:rPr>
          <w:rFonts w:ascii="Arial" w:eastAsia="Times New Roman" w:hAnsi="Arial" w:cs="Arial"/>
          <w:color w:val="333333"/>
          <w:lang w:eastAsia="tr-TR"/>
        </w:rPr>
      </w:pPr>
    </w:p>
    <w:p w:rsidR="00CC67E8" w:rsidRPr="00770002" w:rsidRDefault="00CC67E8" w:rsidP="00770002">
      <w:pPr>
        <w:spacing w:after="225" w:line="240" w:lineRule="auto"/>
        <w:rPr>
          <w:rFonts w:ascii="Arial" w:eastAsia="Times New Roman" w:hAnsi="Arial" w:cs="Arial"/>
          <w:color w:val="333333"/>
          <w:lang w:eastAsia="tr-TR"/>
        </w:rPr>
      </w:pPr>
    </w:p>
    <w:sectPr w:rsidR="00CC67E8" w:rsidRPr="00770002" w:rsidSect="007F20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12A"/>
    <w:multiLevelType w:val="multilevel"/>
    <w:tmpl w:val="189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44BB4"/>
    <w:multiLevelType w:val="multilevel"/>
    <w:tmpl w:val="1DF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83FFC"/>
    <w:multiLevelType w:val="multilevel"/>
    <w:tmpl w:val="DF9A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E6E0B"/>
    <w:multiLevelType w:val="multilevel"/>
    <w:tmpl w:val="DEC4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9049B"/>
    <w:multiLevelType w:val="multilevel"/>
    <w:tmpl w:val="D1C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A4422"/>
    <w:multiLevelType w:val="multilevel"/>
    <w:tmpl w:val="15B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6A57DF"/>
    <w:multiLevelType w:val="multilevel"/>
    <w:tmpl w:val="A2C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97"/>
    <w:rsid w:val="00770002"/>
    <w:rsid w:val="007F2085"/>
    <w:rsid w:val="00BB5897"/>
    <w:rsid w:val="00CC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6A959-9744-490E-B7FA-0A76071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7054">
      <w:bodyDiv w:val="1"/>
      <w:marLeft w:val="0"/>
      <w:marRight w:val="0"/>
      <w:marTop w:val="0"/>
      <w:marBottom w:val="0"/>
      <w:divBdr>
        <w:top w:val="none" w:sz="0" w:space="0" w:color="auto"/>
        <w:left w:val="none" w:sz="0" w:space="0" w:color="auto"/>
        <w:bottom w:val="none" w:sz="0" w:space="0" w:color="auto"/>
        <w:right w:val="none" w:sz="0" w:space="0" w:color="auto"/>
      </w:divBdr>
      <w:divsChild>
        <w:div w:id="671640159">
          <w:marLeft w:val="225"/>
          <w:marRight w:val="225"/>
          <w:marTop w:val="0"/>
          <w:marBottom w:val="0"/>
          <w:divBdr>
            <w:top w:val="none" w:sz="0" w:space="0" w:color="auto"/>
            <w:left w:val="none" w:sz="0" w:space="0" w:color="auto"/>
            <w:bottom w:val="none" w:sz="0" w:space="0" w:color="auto"/>
            <w:right w:val="none" w:sz="0" w:space="0" w:color="auto"/>
          </w:divBdr>
          <w:divsChild>
            <w:div w:id="1165315575">
              <w:marLeft w:val="0"/>
              <w:marRight w:val="0"/>
              <w:marTop w:val="450"/>
              <w:marBottom w:val="450"/>
              <w:divBdr>
                <w:top w:val="none" w:sz="0" w:space="0" w:color="auto"/>
                <w:left w:val="none" w:sz="0" w:space="0" w:color="auto"/>
                <w:bottom w:val="none" w:sz="0" w:space="0" w:color="auto"/>
                <w:right w:val="none" w:sz="0" w:space="0" w:color="auto"/>
              </w:divBdr>
              <w:divsChild>
                <w:div w:id="453016863">
                  <w:marLeft w:val="0"/>
                  <w:marRight w:val="0"/>
                  <w:marTop w:val="0"/>
                  <w:marBottom w:val="0"/>
                  <w:divBdr>
                    <w:top w:val="none" w:sz="0" w:space="0" w:color="auto"/>
                    <w:left w:val="none" w:sz="0" w:space="0" w:color="auto"/>
                    <w:bottom w:val="none" w:sz="0" w:space="0" w:color="auto"/>
                    <w:right w:val="none" w:sz="0" w:space="0" w:color="auto"/>
                  </w:divBdr>
                  <w:divsChild>
                    <w:div w:id="215359745">
                      <w:marLeft w:val="0"/>
                      <w:marRight w:val="0"/>
                      <w:marTop w:val="0"/>
                      <w:marBottom w:val="0"/>
                      <w:divBdr>
                        <w:top w:val="none" w:sz="0" w:space="0" w:color="auto"/>
                        <w:left w:val="none" w:sz="0" w:space="0" w:color="auto"/>
                        <w:bottom w:val="none" w:sz="0" w:space="0" w:color="auto"/>
                        <w:right w:val="none" w:sz="0" w:space="0" w:color="auto"/>
                      </w:divBdr>
                    </w:div>
                    <w:div w:id="1042437827">
                      <w:marLeft w:val="0"/>
                      <w:marRight w:val="0"/>
                      <w:marTop w:val="0"/>
                      <w:marBottom w:val="0"/>
                      <w:divBdr>
                        <w:top w:val="none" w:sz="0" w:space="0" w:color="auto"/>
                        <w:left w:val="none" w:sz="0" w:space="0" w:color="101010"/>
                        <w:bottom w:val="none" w:sz="0" w:space="0" w:color="101010"/>
                        <w:right w:val="none" w:sz="0" w:space="0" w:color="101010"/>
                      </w:divBdr>
                      <w:divsChild>
                        <w:div w:id="15962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87651">
          <w:marLeft w:val="0"/>
          <w:marRight w:val="0"/>
          <w:marTop w:val="0"/>
          <w:marBottom w:val="0"/>
          <w:divBdr>
            <w:top w:val="none" w:sz="0" w:space="0" w:color="auto"/>
            <w:left w:val="none" w:sz="0" w:space="0" w:color="auto"/>
            <w:bottom w:val="none" w:sz="0" w:space="0" w:color="auto"/>
            <w:right w:val="none" w:sz="0" w:space="0" w:color="auto"/>
          </w:divBdr>
          <w:divsChild>
            <w:div w:id="787284647">
              <w:marLeft w:val="-225"/>
              <w:marRight w:val="-225"/>
              <w:marTop w:val="0"/>
              <w:marBottom w:val="0"/>
              <w:divBdr>
                <w:top w:val="none" w:sz="0" w:space="0" w:color="auto"/>
                <w:left w:val="none" w:sz="0" w:space="0" w:color="auto"/>
                <w:bottom w:val="none" w:sz="0" w:space="0" w:color="auto"/>
                <w:right w:val="none" w:sz="0" w:space="0" w:color="auto"/>
              </w:divBdr>
              <w:divsChild>
                <w:div w:id="884491585">
                  <w:marLeft w:val="0"/>
                  <w:marRight w:val="0"/>
                  <w:marTop w:val="0"/>
                  <w:marBottom w:val="225"/>
                  <w:divBdr>
                    <w:top w:val="none" w:sz="0" w:space="0" w:color="auto"/>
                    <w:left w:val="none" w:sz="0" w:space="0" w:color="auto"/>
                    <w:bottom w:val="none" w:sz="0" w:space="0" w:color="auto"/>
                    <w:right w:val="none" w:sz="0" w:space="0" w:color="auto"/>
                  </w:divBdr>
                  <w:divsChild>
                    <w:div w:id="192230261">
                      <w:marLeft w:val="225"/>
                      <w:marRight w:val="225"/>
                      <w:marTop w:val="0"/>
                      <w:marBottom w:val="0"/>
                      <w:divBdr>
                        <w:top w:val="none" w:sz="0" w:space="0" w:color="auto"/>
                        <w:left w:val="none" w:sz="0" w:space="0" w:color="auto"/>
                        <w:bottom w:val="none" w:sz="0" w:space="0" w:color="auto"/>
                        <w:right w:val="none" w:sz="0" w:space="0" w:color="auto"/>
                      </w:divBdr>
                      <w:divsChild>
                        <w:div w:id="2106418584">
                          <w:marLeft w:val="0"/>
                          <w:marRight w:val="0"/>
                          <w:marTop w:val="0"/>
                          <w:marBottom w:val="450"/>
                          <w:divBdr>
                            <w:top w:val="none" w:sz="0" w:space="0" w:color="auto"/>
                            <w:left w:val="none" w:sz="0" w:space="0" w:color="auto"/>
                            <w:bottom w:val="none" w:sz="0" w:space="0" w:color="auto"/>
                            <w:right w:val="none" w:sz="0" w:space="0" w:color="auto"/>
                          </w:divBdr>
                          <w:divsChild>
                            <w:div w:id="321782320">
                              <w:marLeft w:val="0"/>
                              <w:marRight w:val="0"/>
                              <w:marTop w:val="0"/>
                              <w:marBottom w:val="0"/>
                              <w:divBdr>
                                <w:top w:val="none" w:sz="0" w:space="0" w:color="auto"/>
                                <w:left w:val="none" w:sz="0" w:space="0" w:color="auto"/>
                                <w:bottom w:val="none" w:sz="0" w:space="0" w:color="auto"/>
                                <w:right w:val="none" w:sz="0" w:space="0" w:color="auto"/>
                              </w:divBdr>
                              <w:divsChild>
                                <w:div w:id="143161257">
                                  <w:marLeft w:val="0"/>
                                  <w:marRight w:val="0"/>
                                  <w:marTop w:val="0"/>
                                  <w:marBottom w:val="0"/>
                                  <w:divBdr>
                                    <w:top w:val="none" w:sz="0" w:space="0" w:color="auto"/>
                                    <w:left w:val="none" w:sz="0" w:space="0" w:color="auto"/>
                                    <w:bottom w:val="none" w:sz="0" w:space="0" w:color="auto"/>
                                    <w:right w:val="none" w:sz="0" w:space="0" w:color="auto"/>
                                  </w:divBdr>
                                  <w:divsChild>
                                    <w:div w:id="2030641398">
                                      <w:marLeft w:val="0"/>
                                      <w:marRight w:val="0"/>
                                      <w:marTop w:val="0"/>
                                      <w:marBottom w:val="0"/>
                                      <w:divBdr>
                                        <w:top w:val="none" w:sz="0" w:space="0" w:color="auto"/>
                                        <w:left w:val="none" w:sz="0" w:space="0" w:color="auto"/>
                                        <w:bottom w:val="none" w:sz="0" w:space="0" w:color="auto"/>
                                        <w:right w:val="none" w:sz="0" w:space="0" w:color="auto"/>
                                      </w:divBdr>
                                      <w:divsChild>
                                        <w:div w:id="1778528165">
                                          <w:blockQuote w:val="1"/>
                                          <w:marLeft w:val="0"/>
                                          <w:marRight w:val="0"/>
                                          <w:marTop w:val="0"/>
                                          <w:marBottom w:val="300"/>
                                          <w:divBdr>
                                            <w:top w:val="none" w:sz="0" w:space="0" w:color="auto"/>
                                            <w:left w:val="single" w:sz="36" w:space="15" w:color="EEEEEE"/>
                                            <w:bottom w:val="none" w:sz="0" w:space="0" w:color="auto"/>
                                            <w:right w:val="none" w:sz="0" w:space="0" w:color="auto"/>
                                          </w:divBdr>
                                        </w:div>
                                        <w:div w:id="1522158488">
                                          <w:marLeft w:val="0"/>
                                          <w:marRight w:val="0"/>
                                          <w:marTop w:val="0"/>
                                          <w:marBottom w:val="0"/>
                                          <w:divBdr>
                                            <w:top w:val="none" w:sz="0" w:space="0" w:color="auto"/>
                                            <w:left w:val="none" w:sz="0" w:space="0" w:color="auto"/>
                                            <w:bottom w:val="none" w:sz="0" w:space="0" w:color="auto"/>
                                            <w:right w:val="none" w:sz="0" w:space="0" w:color="auto"/>
                                          </w:divBdr>
                                        </w:div>
                                        <w:div w:id="606081138">
                                          <w:marLeft w:val="0"/>
                                          <w:marRight w:val="0"/>
                                          <w:marTop w:val="0"/>
                                          <w:marBottom w:val="0"/>
                                          <w:divBdr>
                                            <w:top w:val="none" w:sz="0" w:space="0" w:color="auto"/>
                                            <w:left w:val="none" w:sz="0" w:space="0" w:color="auto"/>
                                            <w:bottom w:val="none" w:sz="0" w:space="0" w:color="auto"/>
                                            <w:right w:val="none" w:sz="0" w:space="0" w:color="auto"/>
                                          </w:divBdr>
                                        </w:div>
                                        <w:div w:id="1234391252">
                                          <w:marLeft w:val="0"/>
                                          <w:marRight w:val="0"/>
                                          <w:marTop w:val="0"/>
                                          <w:marBottom w:val="0"/>
                                          <w:divBdr>
                                            <w:top w:val="none" w:sz="0" w:space="0" w:color="auto"/>
                                            <w:left w:val="none" w:sz="0" w:space="0" w:color="auto"/>
                                            <w:bottom w:val="none" w:sz="0" w:space="0" w:color="auto"/>
                                            <w:right w:val="none" w:sz="0" w:space="0" w:color="auto"/>
                                          </w:divBdr>
                                        </w:div>
                                        <w:div w:id="64569274">
                                          <w:marLeft w:val="0"/>
                                          <w:marRight w:val="0"/>
                                          <w:marTop w:val="0"/>
                                          <w:marBottom w:val="0"/>
                                          <w:divBdr>
                                            <w:top w:val="none" w:sz="0" w:space="0" w:color="auto"/>
                                            <w:left w:val="none" w:sz="0" w:space="0" w:color="auto"/>
                                            <w:bottom w:val="none" w:sz="0" w:space="0" w:color="auto"/>
                                            <w:right w:val="none" w:sz="0" w:space="0" w:color="auto"/>
                                          </w:divBdr>
                                        </w:div>
                                        <w:div w:id="1345211331">
                                          <w:marLeft w:val="0"/>
                                          <w:marRight w:val="0"/>
                                          <w:marTop w:val="0"/>
                                          <w:marBottom w:val="0"/>
                                          <w:divBdr>
                                            <w:top w:val="none" w:sz="0" w:space="0" w:color="auto"/>
                                            <w:left w:val="none" w:sz="0" w:space="0" w:color="auto"/>
                                            <w:bottom w:val="none" w:sz="0" w:space="0" w:color="auto"/>
                                            <w:right w:val="none" w:sz="0" w:space="0" w:color="auto"/>
                                          </w:divBdr>
                                        </w:div>
                                        <w:div w:id="1163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2138">
                                  <w:marLeft w:val="0"/>
                                  <w:marRight w:val="0"/>
                                  <w:marTop w:val="450"/>
                                  <w:marBottom w:val="450"/>
                                  <w:divBdr>
                                    <w:top w:val="none" w:sz="0" w:space="0" w:color="auto"/>
                                    <w:left w:val="none" w:sz="0" w:space="0" w:color="auto"/>
                                    <w:bottom w:val="none" w:sz="0" w:space="0" w:color="auto"/>
                                    <w:right w:val="none" w:sz="0" w:space="0" w:color="auto"/>
                                  </w:divBdr>
                                  <w:divsChild>
                                    <w:div w:id="1814174941">
                                      <w:marLeft w:val="0"/>
                                      <w:marRight w:val="0"/>
                                      <w:marTop w:val="0"/>
                                      <w:marBottom w:val="300"/>
                                      <w:divBdr>
                                        <w:top w:val="single" w:sz="6" w:space="14" w:color="EEEEEE"/>
                                        <w:left w:val="single" w:sz="6" w:space="14" w:color="EEEEEE"/>
                                        <w:bottom w:val="single" w:sz="6" w:space="14" w:color="EEEEEE"/>
                                        <w:right w:val="single" w:sz="6" w:space="14" w:color="EEEEEE"/>
                                      </w:divBdr>
                                    </w:div>
                                  </w:divsChild>
                                </w:div>
                                <w:div w:id="217933795">
                                  <w:marLeft w:val="-225"/>
                                  <w:marRight w:val="-225"/>
                                  <w:marTop w:val="450"/>
                                  <w:marBottom w:val="450"/>
                                  <w:divBdr>
                                    <w:top w:val="none" w:sz="0" w:space="0" w:color="auto"/>
                                    <w:left w:val="none" w:sz="0" w:space="0" w:color="auto"/>
                                    <w:bottom w:val="none" w:sz="0" w:space="0" w:color="auto"/>
                                    <w:right w:val="none" w:sz="0" w:space="0" w:color="auto"/>
                                  </w:divBdr>
                                  <w:divsChild>
                                    <w:div w:id="1099569374">
                                      <w:marLeft w:val="0"/>
                                      <w:marRight w:val="0"/>
                                      <w:marTop w:val="0"/>
                                      <w:marBottom w:val="0"/>
                                      <w:divBdr>
                                        <w:top w:val="none" w:sz="0" w:space="0" w:color="auto"/>
                                        <w:left w:val="none" w:sz="0" w:space="0" w:color="auto"/>
                                        <w:bottom w:val="none" w:sz="0" w:space="0" w:color="auto"/>
                                        <w:right w:val="none" w:sz="0" w:space="0" w:color="auto"/>
                                      </w:divBdr>
                                    </w:div>
                                  </w:divsChild>
                                </w:div>
                                <w:div w:id="1694720044">
                                  <w:marLeft w:val="0"/>
                                  <w:marRight w:val="0"/>
                                  <w:marTop w:val="600"/>
                                  <w:marBottom w:val="0"/>
                                  <w:divBdr>
                                    <w:top w:val="none" w:sz="0" w:space="0" w:color="auto"/>
                                    <w:left w:val="none" w:sz="0" w:space="0" w:color="auto"/>
                                    <w:bottom w:val="none" w:sz="0" w:space="0" w:color="auto"/>
                                    <w:right w:val="none" w:sz="0" w:space="0" w:color="auto"/>
                                  </w:divBdr>
                                  <w:divsChild>
                                    <w:div w:id="1329406313">
                                      <w:marLeft w:val="0"/>
                                      <w:marRight w:val="0"/>
                                      <w:marTop w:val="0"/>
                                      <w:marBottom w:val="0"/>
                                      <w:divBdr>
                                        <w:top w:val="none" w:sz="0" w:space="0" w:color="auto"/>
                                        <w:left w:val="none" w:sz="0" w:space="0" w:color="auto"/>
                                        <w:bottom w:val="none" w:sz="0" w:space="0" w:color="auto"/>
                                        <w:right w:val="none" w:sz="0" w:space="0" w:color="auto"/>
                                      </w:divBdr>
                                      <w:divsChild>
                                        <w:div w:id="163856998">
                                          <w:marLeft w:val="0"/>
                                          <w:marRight w:val="0"/>
                                          <w:marTop w:val="0"/>
                                          <w:marBottom w:val="0"/>
                                          <w:divBdr>
                                            <w:top w:val="none" w:sz="0" w:space="0" w:color="auto"/>
                                            <w:left w:val="none" w:sz="0" w:space="0" w:color="auto"/>
                                            <w:bottom w:val="none" w:sz="0" w:space="0" w:color="auto"/>
                                            <w:right w:val="none" w:sz="0" w:space="0" w:color="auto"/>
                                          </w:divBdr>
                                        </w:div>
                                      </w:divsChild>
                                    </w:div>
                                    <w:div w:id="486828669">
                                      <w:marLeft w:val="-225"/>
                                      <w:marRight w:val="-225"/>
                                      <w:marTop w:val="0"/>
                                      <w:marBottom w:val="0"/>
                                      <w:divBdr>
                                        <w:top w:val="none" w:sz="0" w:space="0" w:color="auto"/>
                                        <w:left w:val="none" w:sz="0" w:space="0" w:color="auto"/>
                                        <w:bottom w:val="none" w:sz="0" w:space="0" w:color="auto"/>
                                        <w:right w:val="none" w:sz="0" w:space="0" w:color="auto"/>
                                      </w:divBdr>
                                      <w:divsChild>
                                        <w:div w:id="5401258">
                                          <w:marLeft w:val="0"/>
                                          <w:marRight w:val="0"/>
                                          <w:marTop w:val="0"/>
                                          <w:marBottom w:val="300"/>
                                          <w:divBdr>
                                            <w:top w:val="none" w:sz="0" w:space="0" w:color="auto"/>
                                            <w:left w:val="none" w:sz="0" w:space="0" w:color="auto"/>
                                            <w:bottom w:val="none" w:sz="0" w:space="0" w:color="auto"/>
                                            <w:right w:val="none" w:sz="0" w:space="0" w:color="auto"/>
                                          </w:divBdr>
                                          <w:divsChild>
                                            <w:div w:id="905576491">
                                              <w:marLeft w:val="0"/>
                                              <w:marRight w:val="0"/>
                                              <w:marTop w:val="0"/>
                                              <w:marBottom w:val="0"/>
                                              <w:divBdr>
                                                <w:top w:val="none" w:sz="0" w:space="0" w:color="auto"/>
                                                <w:left w:val="none" w:sz="0" w:space="0" w:color="auto"/>
                                                <w:bottom w:val="none" w:sz="0" w:space="0" w:color="auto"/>
                                                <w:right w:val="none" w:sz="0" w:space="0" w:color="auto"/>
                                              </w:divBdr>
                                            </w:div>
                                          </w:divsChild>
                                        </w:div>
                                        <w:div w:id="541287278">
                                          <w:marLeft w:val="0"/>
                                          <w:marRight w:val="0"/>
                                          <w:marTop w:val="0"/>
                                          <w:marBottom w:val="300"/>
                                          <w:divBdr>
                                            <w:top w:val="none" w:sz="0" w:space="0" w:color="auto"/>
                                            <w:left w:val="none" w:sz="0" w:space="0" w:color="auto"/>
                                            <w:bottom w:val="none" w:sz="0" w:space="0" w:color="auto"/>
                                            <w:right w:val="none" w:sz="0" w:space="0" w:color="auto"/>
                                          </w:divBdr>
                                          <w:divsChild>
                                            <w:div w:id="695736646">
                                              <w:marLeft w:val="0"/>
                                              <w:marRight w:val="0"/>
                                              <w:marTop w:val="0"/>
                                              <w:marBottom w:val="0"/>
                                              <w:divBdr>
                                                <w:top w:val="none" w:sz="0" w:space="0" w:color="auto"/>
                                                <w:left w:val="none" w:sz="0" w:space="0" w:color="auto"/>
                                                <w:bottom w:val="none" w:sz="0" w:space="0" w:color="auto"/>
                                                <w:right w:val="none" w:sz="0" w:space="0" w:color="auto"/>
                                              </w:divBdr>
                                            </w:div>
                                          </w:divsChild>
                                        </w:div>
                                        <w:div w:id="1615475736">
                                          <w:marLeft w:val="0"/>
                                          <w:marRight w:val="0"/>
                                          <w:marTop w:val="0"/>
                                          <w:marBottom w:val="300"/>
                                          <w:divBdr>
                                            <w:top w:val="none" w:sz="0" w:space="0" w:color="auto"/>
                                            <w:left w:val="none" w:sz="0" w:space="0" w:color="auto"/>
                                            <w:bottom w:val="none" w:sz="0" w:space="0" w:color="auto"/>
                                            <w:right w:val="none" w:sz="0" w:space="0" w:color="auto"/>
                                          </w:divBdr>
                                          <w:divsChild>
                                            <w:div w:id="18054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90358">
                      <w:marLeft w:val="0"/>
                      <w:marRight w:val="0"/>
                      <w:marTop w:val="0"/>
                      <w:marBottom w:val="150"/>
                      <w:divBdr>
                        <w:top w:val="none" w:sz="0" w:space="0" w:color="auto"/>
                        <w:left w:val="none" w:sz="0" w:space="0" w:color="auto"/>
                        <w:bottom w:val="single" w:sz="12" w:space="8" w:color="FFC107"/>
                        <w:right w:val="none" w:sz="0" w:space="0" w:color="auto"/>
                      </w:divBdr>
                    </w:div>
                    <w:div w:id="700514972">
                      <w:marLeft w:val="0"/>
                      <w:marRight w:val="0"/>
                      <w:marTop w:val="225"/>
                      <w:marBottom w:val="0"/>
                      <w:divBdr>
                        <w:top w:val="none" w:sz="0" w:space="0" w:color="auto"/>
                        <w:left w:val="none" w:sz="0" w:space="0" w:color="auto"/>
                        <w:bottom w:val="none" w:sz="0" w:space="0" w:color="auto"/>
                        <w:right w:val="none" w:sz="0" w:space="0" w:color="auto"/>
                      </w:divBdr>
                      <w:divsChild>
                        <w:div w:id="266354494">
                          <w:marLeft w:val="0"/>
                          <w:marRight w:val="0"/>
                          <w:marTop w:val="0"/>
                          <w:marBottom w:val="0"/>
                          <w:divBdr>
                            <w:top w:val="none" w:sz="0" w:space="0" w:color="auto"/>
                            <w:left w:val="none" w:sz="0" w:space="0" w:color="auto"/>
                            <w:bottom w:val="none" w:sz="0" w:space="0" w:color="auto"/>
                            <w:right w:val="none" w:sz="0" w:space="0" w:color="auto"/>
                          </w:divBdr>
                          <w:divsChild>
                            <w:div w:id="629018818">
                              <w:marLeft w:val="0"/>
                              <w:marRight w:val="0"/>
                              <w:marTop w:val="0"/>
                              <w:marBottom w:val="0"/>
                              <w:divBdr>
                                <w:top w:val="none" w:sz="0" w:space="0" w:color="auto"/>
                                <w:left w:val="none" w:sz="0" w:space="0" w:color="auto"/>
                                <w:bottom w:val="none" w:sz="0" w:space="0" w:color="auto"/>
                                <w:right w:val="none" w:sz="0" w:space="0" w:color="auto"/>
                              </w:divBdr>
                            </w:div>
                            <w:div w:id="1116407562">
                              <w:marLeft w:val="0"/>
                              <w:marRight w:val="0"/>
                              <w:marTop w:val="0"/>
                              <w:marBottom w:val="0"/>
                              <w:divBdr>
                                <w:top w:val="none" w:sz="0" w:space="0" w:color="auto"/>
                                <w:left w:val="none" w:sz="0" w:space="0" w:color="auto"/>
                                <w:bottom w:val="none" w:sz="0" w:space="0" w:color="auto"/>
                                <w:right w:val="none" w:sz="0" w:space="0" w:color="auto"/>
                              </w:divBdr>
                              <w:divsChild>
                                <w:div w:id="1734083188">
                                  <w:marLeft w:val="0"/>
                                  <w:marRight w:val="0"/>
                                  <w:marTop w:val="0"/>
                                  <w:marBottom w:val="120"/>
                                  <w:divBdr>
                                    <w:top w:val="none" w:sz="0" w:space="0" w:color="auto"/>
                                    <w:left w:val="none" w:sz="0" w:space="0" w:color="auto"/>
                                    <w:bottom w:val="none" w:sz="0" w:space="0" w:color="auto"/>
                                    <w:right w:val="none" w:sz="0" w:space="0" w:color="auto"/>
                                  </w:divBdr>
                                </w:div>
                                <w:div w:id="13377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9025">
                          <w:marLeft w:val="0"/>
                          <w:marRight w:val="0"/>
                          <w:marTop w:val="0"/>
                          <w:marBottom w:val="0"/>
                          <w:divBdr>
                            <w:top w:val="none" w:sz="0" w:space="0" w:color="auto"/>
                            <w:left w:val="none" w:sz="0" w:space="0" w:color="auto"/>
                            <w:bottom w:val="none" w:sz="0" w:space="0" w:color="auto"/>
                            <w:right w:val="none" w:sz="0" w:space="0" w:color="auto"/>
                          </w:divBdr>
                          <w:divsChild>
                            <w:div w:id="893393273">
                              <w:marLeft w:val="0"/>
                              <w:marRight w:val="0"/>
                              <w:marTop w:val="0"/>
                              <w:marBottom w:val="0"/>
                              <w:divBdr>
                                <w:top w:val="none" w:sz="0" w:space="0" w:color="auto"/>
                                <w:left w:val="none" w:sz="0" w:space="0" w:color="auto"/>
                                <w:bottom w:val="none" w:sz="0" w:space="0" w:color="auto"/>
                                <w:right w:val="none" w:sz="0" w:space="0" w:color="auto"/>
                              </w:divBdr>
                            </w:div>
                            <w:div w:id="26368780">
                              <w:marLeft w:val="0"/>
                              <w:marRight w:val="0"/>
                              <w:marTop w:val="0"/>
                              <w:marBottom w:val="0"/>
                              <w:divBdr>
                                <w:top w:val="none" w:sz="0" w:space="0" w:color="auto"/>
                                <w:left w:val="none" w:sz="0" w:space="0" w:color="auto"/>
                                <w:bottom w:val="none" w:sz="0" w:space="0" w:color="auto"/>
                                <w:right w:val="none" w:sz="0" w:space="0" w:color="auto"/>
                              </w:divBdr>
                              <w:divsChild>
                                <w:div w:id="1389264720">
                                  <w:marLeft w:val="0"/>
                                  <w:marRight w:val="0"/>
                                  <w:marTop w:val="0"/>
                                  <w:marBottom w:val="120"/>
                                  <w:divBdr>
                                    <w:top w:val="none" w:sz="0" w:space="0" w:color="auto"/>
                                    <w:left w:val="none" w:sz="0" w:space="0" w:color="auto"/>
                                    <w:bottom w:val="none" w:sz="0" w:space="0" w:color="auto"/>
                                    <w:right w:val="none" w:sz="0" w:space="0" w:color="auto"/>
                                  </w:divBdr>
                                </w:div>
                                <w:div w:id="18609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8767">
                          <w:marLeft w:val="0"/>
                          <w:marRight w:val="0"/>
                          <w:marTop w:val="0"/>
                          <w:marBottom w:val="0"/>
                          <w:divBdr>
                            <w:top w:val="none" w:sz="0" w:space="0" w:color="auto"/>
                            <w:left w:val="none" w:sz="0" w:space="0" w:color="auto"/>
                            <w:bottom w:val="none" w:sz="0" w:space="0" w:color="auto"/>
                            <w:right w:val="none" w:sz="0" w:space="0" w:color="auto"/>
                          </w:divBdr>
                          <w:divsChild>
                            <w:div w:id="2038116129">
                              <w:marLeft w:val="0"/>
                              <w:marRight w:val="0"/>
                              <w:marTop w:val="0"/>
                              <w:marBottom w:val="0"/>
                              <w:divBdr>
                                <w:top w:val="none" w:sz="0" w:space="0" w:color="auto"/>
                                <w:left w:val="none" w:sz="0" w:space="0" w:color="auto"/>
                                <w:bottom w:val="none" w:sz="0" w:space="0" w:color="auto"/>
                                <w:right w:val="none" w:sz="0" w:space="0" w:color="auto"/>
                              </w:divBdr>
                            </w:div>
                            <w:div w:id="357656915">
                              <w:marLeft w:val="0"/>
                              <w:marRight w:val="0"/>
                              <w:marTop w:val="0"/>
                              <w:marBottom w:val="0"/>
                              <w:divBdr>
                                <w:top w:val="none" w:sz="0" w:space="0" w:color="auto"/>
                                <w:left w:val="none" w:sz="0" w:space="0" w:color="auto"/>
                                <w:bottom w:val="none" w:sz="0" w:space="0" w:color="auto"/>
                                <w:right w:val="none" w:sz="0" w:space="0" w:color="auto"/>
                              </w:divBdr>
                              <w:divsChild>
                                <w:div w:id="1393844917">
                                  <w:marLeft w:val="0"/>
                                  <w:marRight w:val="0"/>
                                  <w:marTop w:val="0"/>
                                  <w:marBottom w:val="120"/>
                                  <w:divBdr>
                                    <w:top w:val="none" w:sz="0" w:space="0" w:color="auto"/>
                                    <w:left w:val="none" w:sz="0" w:space="0" w:color="auto"/>
                                    <w:bottom w:val="none" w:sz="0" w:space="0" w:color="auto"/>
                                    <w:right w:val="none" w:sz="0" w:space="0" w:color="auto"/>
                                  </w:divBdr>
                                </w:div>
                                <w:div w:id="3518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8770">
                          <w:marLeft w:val="0"/>
                          <w:marRight w:val="0"/>
                          <w:marTop w:val="0"/>
                          <w:marBottom w:val="0"/>
                          <w:divBdr>
                            <w:top w:val="none" w:sz="0" w:space="0" w:color="auto"/>
                            <w:left w:val="none" w:sz="0" w:space="0" w:color="auto"/>
                            <w:bottom w:val="none" w:sz="0" w:space="0" w:color="auto"/>
                            <w:right w:val="none" w:sz="0" w:space="0" w:color="auto"/>
                          </w:divBdr>
                          <w:divsChild>
                            <w:div w:id="1481118512">
                              <w:marLeft w:val="0"/>
                              <w:marRight w:val="0"/>
                              <w:marTop w:val="0"/>
                              <w:marBottom w:val="0"/>
                              <w:divBdr>
                                <w:top w:val="none" w:sz="0" w:space="0" w:color="auto"/>
                                <w:left w:val="none" w:sz="0" w:space="0" w:color="auto"/>
                                <w:bottom w:val="none" w:sz="0" w:space="0" w:color="auto"/>
                                <w:right w:val="none" w:sz="0" w:space="0" w:color="auto"/>
                              </w:divBdr>
                            </w:div>
                            <w:div w:id="1771120892">
                              <w:marLeft w:val="0"/>
                              <w:marRight w:val="0"/>
                              <w:marTop w:val="0"/>
                              <w:marBottom w:val="0"/>
                              <w:divBdr>
                                <w:top w:val="none" w:sz="0" w:space="0" w:color="auto"/>
                                <w:left w:val="none" w:sz="0" w:space="0" w:color="auto"/>
                                <w:bottom w:val="none" w:sz="0" w:space="0" w:color="auto"/>
                                <w:right w:val="none" w:sz="0" w:space="0" w:color="auto"/>
                              </w:divBdr>
                              <w:divsChild>
                                <w:div w:id="212891244">
                                  <w:marLeft w:val="0"/>
                                  <w:marRight w:val="0"/>
                                  <w:marTop w:val="0"/>
                                  <w:marBottom w:val="120"/>
                                  <w:divBdr>
                                    <w:top w:val="none" w:sz="0" w:space="0" w:color="auto"/>
                                    <w:left w:val="none" w:sz="0" w:space="0" w:color="auto"/>
                                    <w:bottom w:val="none" w:sz="0" w:space="0" w:color="auto"/>
                                    <w:right w:val="none" w:sz="0" w:space="0" w:color="auto"/>
                                  </w:divBdr>
                                </w:div>
                                <w:div w:id="10107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1564">
                          <w:marLeft w:val="0"/>
                          <w:marRight w:val="0"/>
                          <w:marTop w:val="0"/>
                          <w:marBottom w:val="0"/>
                          <w:divBdr>
                            <w:top w:val="none" w:sz="0" w:space="0" w:color="auto"/>
                            <w:left w:val="none" w:sz="0" w:space="0" w:color="auto"/>
                            <w:bottom w:val="none" w:sz="0" w:space="0" w:color="auto"/>
                            <w:right w:val="none" w:sz="0" w:space="0" w:color="auto"/>
                          </w:divBdr>
                          <w:divsChild>
                            <w:div w:id="962033664">
                              <w:marLeft w:val="0"/>
                              <w:marRight w:val="0"/>
                              <w:marTop w:val="0"/>
                              <w:marBottom w:val="0"/>
                              <w:divBdr>
                                <w:top w:val="none" w:sz="0" w:space="0" w:color="auto"/>
                                <w:left w:val="none" w:sz="0" w:space="0" w:color="auto"/>
                                <w:bottom w:val="none" w:sz="0" w:space="0" w:color="auto"/>
                                <w:right w:val="none" w:sz="0" w:space="0" w:color="auto"/>
                              </w:divBdr>
                            </w:div>
                            <w:div w:id="248856775">
                              <w:marLeft w:val="0"/>
                              <w:marRight w:val="0"/>
                              <w:marTop w:val="0"/>
                              <w:marBottom w:val="0"/>
                              <w:divBdr>
                                <w:top w:val="none" w:sz="0" w:space="0" w:color="auto"/>
                                <w:left w:val="none" w:sz="0" w:space="0" w:color="auto"/>
                                <w:bottom w:val="none" w:sz="0" w:space="0" w:color="auto"/>
                                <w:right w:val="none" w:sz="0" w:space="0" w:color="auto"/>
                              </w:divBdr>
                              <w:divsChild>
                                <w:div w:id="1890922723">
                                  <w:marLeft w:val="0"/>
                                  <w:marRight w:val="0"/>
                                  <w:marTop w:val="0"/>
                                  <w:marBottom w:val="120"/>
                                  <w:divBdr>
                                    <w:top w:val="none" w:sz="0" w:space="0" w:color="auto"/>
                                    <w:left w:val="none" w:sz="0" w:space="0" w:color="auto"/>
                                    <w:bottom w:val="none" w:sz="0" w:space="0" w:color="auto"/>
                                    <w:right w:val="none" w:sz="0" w:space="0" w:color="auto"/>
                                  </w:divBdr>
                                </w:div>
                                <w:div w:id="974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38467">
                          <w:marLeft w:val="0"/>
                          <w:marRight w:val="0"/>
                          <w:marTop w:val="0"/>
                          <w:marBottom w:val="0"/>
                          <w:divBdr>
                            <w:top w:val="none" w:sz="0" w:space="0" w:color="auto"/>
                            <w:left w:val="none" w:sz="0" w:space="0" w:color="auto"/>
                            <w:bottom w:val="none" w:sz="0" w:space="0" w:color="auto"/>
                            <w:right w:val="none" w:sz="0" w:space="0" w:color="auto"/>
                          </w:divBdr>
                          <w:divsChild>
                            <w:div w:id="940648586">
                              <w:marLeft w:val="0"/>
                              <w:marRight w:val="0"/>
                              <w:marTop w:val="0"/>
                              <w:marBottom w:val="0"/>
                              <w:divBdr>
                                <w:top w:val="none" w:sz="0" w:space="0" w:color="auto"/>
                                <w:left w:val="none" w:sz="0" w:space="0" w:color="auto"/>
                                <w:bottom w:val="none" w:sz="0" w:space="0" w:color="auto"/>
                                <w:right w:val="none" w:sz="0" w:space="0" w:color="auto"/>
                              </w:divBdr>
                            </w:div>
                            <w:div w:id="1737587717">
                              <w:marLeft w:val="0"/>
                              <w:marRight w:val="0"/>
                              <w:marTop w:val="0"/>
                              <w:marBottom w:val="0"/>
                              <w:divBdr>
                                <w:top w:val="none" w:sz="0" w:space="0" w:color="auto"/>
                                <w:left w:val="none" w:sz="0" w:space="0" w:color="auto"/>
                                <w:bottom w:val="none" w:sz="0" w:space="0" w:color="auto"/>
                                <w:right w:val="none" w:sz="0" w:space="0" w:color="auto"/>
                              </w:divBdr>
                              <w:divsChild>
                                <w:div w:id="1080711990">
                                  <w:marLeft w:val="0"/>
                                  <w:marRight w:val="0"/>
                                  <w:marTop w:val="0"/>
                                  <w:marBottom w:val="120"/>
                                  <w:divBdr>
                                    <w:top w:val="none" w:sz="0" w:space="0" w:color="auto"/>
                                    <w:left w:val="none" w:sz="0" w:space="0" w:color="auto"/>
                                    <w:bottom w:val="none" w:sz="0" w:space="0" w:color="auto"/>
                                    <w:right w:val="none" w:sz="0" w:space="0" w:color="auto"/>
                                  </w:divBdr>
                                </w:div>
                                <w:div w:id="5874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321">
                          <w:marLeft w:val="0"/>
                          <w:marRight w:val="0"/>
                          <w:marTop w:val="0"/>
                          <w:marBottom w:val="0"/>
                          <w:divBdr>
                            <w:top w:val="none" w:sz="0" w:space="0" w:color="auto"/>
                            <w:left w:val="none" w:sz="0" w:space="0" w:color="auto"/>
                            <w:bottom w:val="none" w:sz="0" w:space="0" w:color="auto"/>
                            <w:right w:val="none" w:sz="0" w:space="0" w:color="auto"/>
                          </w:divBdr>
                          <w:divsChild>
                            <w:div w:id="61374287">
                              <w:marLeft w:val="0"/>
                              <w:marRight w:val="0"/>
                              <w:marTop w:val="0"/>
                              <w:marBottom w:val="0"/>
                              <w:divBdr>
                                <w:top w:val="none" w:sz="0" w:space="0" w:color="auto"/>
                                <w:left w:val="none" w:sz="0" w:space="0" w:color="auto"/>
                                <w:bottom w:val="none" w:sz="0" w:space="0" w:color="auto"/>
                                <w:right w:val="none" w:sz="0" w:space="0" w:color="auto"/>
                              </w:divBdr>
                            </w:div>
                            <w:div w:id="942956478">
                              <w:marLeft w:val="0"/>
                              <w:marRight w:val="0"/>
                              <w:marTop w:val="0"/>
                              <w:marBottom w:val="0"/>
                              <w:divBdr>
                                <w:top w:val="none" w:sz="0" w:space="0" w:color="auto"/>
                                <w:left w:val="none" w:sz="0" w:space="0" w:color="auto"/>
                                <w:bottom w:val="none" w:sz="0" w:space="0" w:color="auto"/>
                                <w:right w:val="none" w:sz="0" w:space="0" w:color="auto"/>
                              </w:divBdr>
                              <w:divsChild>
                                <w:div w:id="838693336">
                                  <w:marLeft w:val="0"/>
                                  <w:marRight w:val="0"/>
                                  <w:marTop w:val="0"/>
                                  <w:marBottom w:val="120"/>
                                  <w:divBdr>
                                    <w:top w:val="none" w:sz="0" w:space="0" w:color="auto"/>
                                    <w:left w:val="none" w:sz="0" w:space="0" w:color="auto"/>
                                    <w:bottom w:val="none" w:sz="0" w:space="0" w:color="auto"/>
                                    <w:right w:val="none" w:sz="0" w:space="0" w:color="auto"/>
                                  </w:divBdr>
                                </w:div>
                                <w:div w:id="318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2162">
                          <w:marLeft w:val="0"/>
                          <w:marRight w:val="0"/>
                          <w:marTop w:val="0"/>
                          <w:marBottom w:val="0"/>
                          <w:divBdr>
                            <w:top w:val="none" w:sz="0" w:space="0" w:color="auto"/>
                            <w:left w:val="none" w:sz="0" w:space="0" w:color="auto"/>
                            <w:bottom w:val="none" w:sz="0" w:space="0" w:color="auto"/>
                            <w:right w:val="none" w:sz="0" w:space="0" w:color="auto"/>
                          </w:divBdr>
                          <w:divsChild>
                            <w:div w:id="2040934389">
                              <w:marLeft w:val="0"/>
                              <w:marRight w:val="0"/>
                              <w:marTop w:val="0"/>
                              <w:marBottom w:val="0"/>
                              <w:divBdr>
                                <w:top w:val="none" w:sz="0" w:space="0" w:color="auto"/>
                                <w:left w:val="none" w:sz="0" w:space="0" w:color="auto"/>
                                <w:bottom w:val="none" w:sz="0" w:space="0" w:color="auto"/>
                                <w:right w:val="none" w:sz="0" w:space="0" w:color="auto"/>
                              </w:divBdr>
                            </w:div>
                            <w:div w:id="449740332">
                              <w:marLeft w:val="0"/>
                              <w:marRight w:val="0"/>
                              <w:marTop w:val="0"/>
                              <w:marBottom w:val="0"/>
                              <w:divBdr>
                                <w:top w:val="none" w:sz="0" w:space="0" w:color="auto"/>
                                <w:left w:val="none" w:sz="0" w:space="0" w:color="auto"/>
                                <w:bottom w:val="none" w:sz="0" w:space="0" w:color="auto"/>
                                <w:right w:val="none" w:sz="0" w:space="0" w:color="auto"/>
                              </w:divBdr>
                              <w:divsChild>
                                <w:div w:id="1233393295">
                                  <w:marLeft w:val="0"/>
                                  <w:marRight w:val="0"/>
                                  <w:marTop w:val="0"/>
                                  <w:marBottom w:val="120"/>
                                  <w:divBdr>
                                    <w:top w:val="none" w:sz="0" w:space="0" w:color="auto"/>
                                    <w:left w:val="none" w:sz="0" w:space="0" w:color="auto"/>
                                    <w:bottom w:val="none" w:sz="0" w:space="0" w:color="auto"/>
                                    <w:right w:val="none" w:sz="0" w:space="0" w:color="auto"/>
                                  </w:divBdr>
                                </w:div>
                                <w:div w:id="21431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1363">
                          <w:marLeft w:val="0"/>
                          <w:marRight w:val="0"/>
                          <w:marTop w:val="0"/>
                          <w:marBottom w:val="0"/>
                          <w:divBdr>
                            <w:top w:val="none" w:sz="0" w:space="0" w:color="auto"/>
                            <w:left w:val="none" w:sz="0" w:space="0" w:color="auto"/>
                            <w:bottom w:val="none" w:sz="0" w:space="0" w:color="auto"/>
                            <w:right w:val="none" w:sz="0" w:space="0" w:color="auto"/>
                          </w:divBdr>
                          <w:divsChild>
                            <w:div w:id="1151941818">
                              <w:marLeft w:val="0"/>
                              <w:marRight w:val="0"/>
                              <w:marTop w:val="0"/>
                              <w:marBottom w:val="0"/>
                              <w:divBdr>
                                <w:top w:val="none" w:sz="0" w:space="0" w:color="auto"/>
                                <w:left w:val="none" w:sz="0" w:space="0" w:color="auto"/>
                                <w:bottom w:val="none" w:sz="0" w:space="0" w:color="auto"/>
                                <w:right w:val="none" w:sz="0" w:space="0" w:color="auto"/>
                              </w:divBdr>
                            </w:div>
                            <w:div w:id="1576889488">
                              <w:marLeft w:val="0"/>
                              <w:marRight w:val="0"/>
                              <w:marTop w:val="0"/>
                              <w:marBottom w:val="0"/>
                              <w:divBdr>
                                <w:top w:val="none" w:sz="0" w:space="0" w:color="auto"/>
                                <w:left w:val="none" w:sz="0" w:space="0" w:color="auto"/>
                                <w:bottom w:val="none" w:sz="0" w:space="0" w:color="auto"/>
                                <w:right w:val="none" w:sz="0" w:space="0" w:color="auto"/>
                              </w:divBdr>
                              <w:divsChild>
                                <w:div w:id="1204758201">
                                  <w:marLeft w:val="0"/>
                                  <w:marRight w:val="0"/>
                                  <w:marTop w:val="0"/>
                                  <w:marBottom w:val="120"/>
                                  <w:divBdr>
                                    <w:top w:val="none" w:sz="0" w:space="0" w:color="auto"/>
                                    <w:left w:val="none" w:sz="0" w:space="0" w:color="auto"/>
                                    <w:bottom w:val="none" w:sz="0" w:space="0" w:color="auto"/>
                                    <w:right w:val="none" w:sz="0" w:space="0" w:color="auto"/>
                                  </w:divBdr>
                                </w:div>
                                <w:div w:id="7424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86">
                          <w:marLeft w:val="0"/>
                          <w:marRight w:val="0"/>
                          <w:marTop w:val="0"/>
                          <w:marBottom w:val="0"/>
                          <w:divBdr>
                            <w:top w:val="none" w:sz="0" w:space="0" w:color="auto"/>
                            <w:left w:val="none" w:sz="0" w:space="0" w:color="auto"/>
                            <w:bottom w:val="none" w:sz="0" w:space="0" w:color="auto"/>
                            <w:right w:val="none" w:sz="0" w:space="0" w:color="auto"/>
                          </w:divBdr>
                          <w:divsChild>
                            <w:div w:id="750665079">
                              <w:marLeft w:val="0"/>
                              <w:marRight w:val="0"/>
                              <w:marTop w:val="0"/>
                              <w:marBottom w:val="0"/>
                              <w:divBdr>
                                <w:top w:val="none" w:sz="0" w:space="0" w:color="auto"/>
                                <w:left w:val="none" w:sz="0" w:space="0" w:color="auto"/>
                                <w:bottom w:val="none" w:sz="0" w:space="0" w:color="auto"/>
                                <w:right w:val="none" w:sz="0" w:space="0" w:color="auto"/>
                              </w:divBdr>
                            </w:div>
                            <w:div w:id="988754763">
                              <w:marLeft w:val="0"/>
                              <w:marRight w:val="0"/>
                              <w:marTop w:val="0"/>
                              <w:marBottom w:val="0"/>
                              <w:divBdr>
                                <w:top w:val="none" w:sz="0" w:space="0" w:color="auto"/>
                                <w:left w:val="none" w:sz="0" w:space="0" w:color="auto"/>
                                <w:bottom w:val="none" w:sz="0" w:space="0" w:color="auto"/>
                                <w:right w:val="none" w:sz="0" w:space="0" w:color="auto"/>
                              </w:divBdr>
                              <w:divsChild>
                                <w:div w:id="827481059">
                                  <w:marLeft w:val="0"/>
                                  <w:marRight w:val="0"/>
                                  <w:marTop w:val="0"/>
                                  <w:marBottom w:val="120"/>
                                  <w:divBdr>
                                    <w:top w:val="none" w:sz="0" w:space="0" w:color="auto"/>
                                    <w:left w:val="none" w:sz="0" w:space="0" w:color="auto"/>
                                    <w:bottom w:val="none" w:sz="0" w:space="0" w:color="auto"/>
                                    <w:right w:val="none" w:sz="0" w:space="0" w:color="auto"/>
                                  </w:divBdr>
                                </w:div>
                                <w:div w:id="15933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944">
                          <w:marLeft w:val="0"/>
                          <w:marRight w:val="0"/>
                          <w:marTop w:val="0"/>
                          <w:marBottom w:val="0"/>
                          <w:divBdr>
                            <w:top w:val="none" w:sz="0" w:space="0" w:color="auto"/>
                            <w:left w:val="none" w:sz="0" w:space="0" w:color="auto"/>
                            <w:bottom w:val="none" w:sz="0" w:space="0" w:color="auto"/>
                            <w:right w:val="none" w:sz="0" w:space="0" w:color="auto"/>
                          </w:divBdr>
                          <w:divsChild>
                            <w:div w:id="1289631759">
                              <w:marLeft w:val="0"/>
                              <w:marRight w:val="0"/>
                              <w:marTop w:val="0"/>
                              <w:marBottom w:val="0"/>
                              <w:divBdr>
                                <w:top w:val="none" w:sz="0" w:space="0" w:color="auto"/>
                                <w:left w:val="none" w:sz="0" w:space="0" w:color="auto"/>
                                <w:bottom w:val="none" w:sz="0" w:space="0" w:color="auto"/>
                                <w:right w:val="none" w:sz="0" w:space="0" w:color="auto"/>
                              </w:divBdr>
                            </w:div>
                            <w:div w:id="1071124098">
                              <w:marLeft w:val="0"/>
                              <w:marRight w:val="0"/>
                              <w:marTop w:val="0"/>
                              <w:marBottom w:val="0"/>
                              <w:divBdr>
                                <w:top w:val="none" w:sz="0" w:space="0" w:color="auto"/>
                                <w:left w:val="none" w:sz="0" w:space="0" w:color="auto"/>
                                <w:bottom w:val="none" w:sz="0" w:space="0" w:color="auto"/>
                                <w:right w:val="none" w:sz="0" w:space="0" w:color="auto"/>
                              </w:divBdr>
                              <w:divsChild>
                                <w:div w:id="2135558291">
                                  <w:marLeft w:val="0"/>
                                  <w:marRight w:val="0"/>
                                  <w:marTop w:val="0"/>
                                  <w:marBottom w:val="120"/>
                                  <w:divBdr>
                                    <w:top w:val="none" w:sz="0" w:space="0" w:color="auto"/>
                                    <w:left w:val="none" w:sz="0" w:space="0" w:color="auto"/>
                                    <w:bottom w:val="none" w:sz="0" w:space="0" w:color="auto"/>
                                    <w:right w:val="none" w:sz="0" w:space="0" w:color="auto"/>
                                  </w:divBdr>
                                </w:div>
                                <w:div w:id="245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9473">
                          <w:marLeft w:val="0"/>
                          <w:marRight w:val="0"/>
                          <w:marTop w:val="0"/>
                          <w:marBottom w:val="0"/>
                          <w:divBdr>
                            <w:top w:val="none" w:sz="0" w:space="0" w:color="auto"/>
                            <w:left w:val="none" w:sz="0" w:space="0" w:color="auto"/>
                            <w:bottom w:val="none" w:sz="0" w:space="0" w:color="auto"/>
                            <w:right w:val="none" w:sz="0" w:space="0" w:color="auto"/>
                          </w:divBdr>
                          <w:divsChild>
                            <w:div w:id="600265159">
                              <w:marLeft w:val="0"/>
                              <w:marRight w:val="0"/>
                              <w:marTop w:val="0"/>
                              <w:marBottom w:val="0"/>
                              <w:divBdr>
                                <w:top w:val="none" w:sz="0" w:space="0" w:color="auto"/>
                                <w:left w:val="none" w:sz="0" w:space="0" w:color="auto"/>
                                <w:bottom w:val="none" w:sz="0" w:space="0" w:color="auto"/>
                                <w:right w:val="none" w:sz="0" w:space="0" w:color="auto"/>
                              </w:divBdr>
                            </w:div>
                            <w:div w:id="1871146119">
                              <w:marLeft w:val="0"/>
                              <w:marRight w:val="0"/>
                              <w:marTop w:val="0"/>
                              <w:marBottom w:val="0"/>
                              <w:divBdr>
                                <w:top w:val="none" w:sz="0" w:space="0" w:color="auto"/>
                                <w:left w:val="none" w:sz="0" w:space="0" w:color="auto"/>
                                <w:bottom w:val="none" w:sz="0" w:space="0" w:color="auto"/>
                                <w:right w:val="none" w:sz="0" w:space="0" w:color="auto"/>
                              </w:divBdr>
                              <w:divsChild>
                                <w:div w:id="693186934">
                                  <w:marLeft w:val="0"/>
                                  <w:marRight w:val="0"/>
                                  <w:marTop w:val="0"/>
                                  <w:marBottom w:val="120"/>
                                  <w:divBdr>
                                    <w:top w:val="none" w:sz="0" w:space="0" w:color="auto"/>
                                    <w:left w:val="none" w:sz="0" w:space="0" w:color="auto"/>
                                    <w:bottom w:val="none" w:sz="0" w:space="0" w:color="auto"/>
                                    <w:right w:val="none" w:sz="0" w:space="0" w:color="auto"/>
                                  </w:divBdr>
                                </w:div>
                                <w:div w:id="12306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8720">
                          <w:marLeft w:val="0"/>
                          <w:marRight w:val="0"/>
                          <w:marTop w:val="0"/>
                          <w:marBottom w:val="0"/>
                          <w:divBdr>
                            <w:top w:val="none" w:sz="0" w:space="0" w:color="auto"/>
                            <w:left w:val="none" w:sz="0" w:space="0" w:color="auto"/>
                            <w:bottom w:val="none" w:sz="0" w:space="0" w:color="auto"/>
                            <w:right w:val="none" w:sz="0" w:space="0" w:color="auto"/>
                          </w:divBdr>
                          <w:divsChild>
                            <w:div w:id="70003710">
                              <w:marLeft w:val="0"/>
                              <w:marRight w:val="0"/>
                              <w:marTop w:val="0"/>
                              <w:marBottom w:val="0"/>
                              <w:divBdr>
                                <w:top w:val="none" w:sz="0" w:space="0" w:color="auto"/>
                                <w:left w:val="none" w:sz="0" w:space="0" w:color="auto"/>
                                <w:bottom w:val="none" w:sz="0" w:space="0" w:color="auto"/>
                                <w:right w:val="none" w:sz="0" w:space="0" w:color="auto"/>
                              </w:divBdr>
                            </w:div>
                            <w:div w:id="496919585">
                              <w:marLeft w:val="0"/>
                              <w:marRight w:val="0"/>
                              <w:marTop w:val="0"/>
                              <w:marBottom w:val="0"/>
                              <w:divBdr>
                                <w:top w:val="none" w:sz="0" w:space="0" w:color="auto"/>
                                <w:left w:val="none" w:sz="0" w:space="0" w:color="auto"/>
                                <w:bottom w:val="none" w:sz="0" w:space="0" w:color="auto"/>
                                <w:right w:val="none" w:sz="0" w:space="0" w:color="auto"/>
                              </w:divBdr>
                              <w:divsChild>
                                <w:div w:id="1452018758">
                                  <w:marLeft w:val="0"/>
                                  <w:marRight w:val="0"/>
                                  <w:marTop w:val="0"/>
                                  <w:marBottom w:val="120"/>
                                  <w:divBdr>
                                    <w:top w:val="none" w:sz="0" w:space="0" w:color="auto"/>
                                    <w:left w:val="none" w:sz="0" w:space="0" w:color="auto"/>
                                    <w:bottom w:val="none" w:sz="0" w:space="0" w:color="auto"/>
                                    <w:right w:val="none" w:sz="0" w:space="0" w:color="auto"/>
                                  </w:divBdr>
                                </w:div>
                                <w:div w:id="7256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2366">
                          <w:marLeft w:val="0"/>
                          <w:marRight w:val="0"/>
                          <w:marTop w:val="0"/>
                          <w:marBottom w:val="0"/>
                          <w:divBdr>
                            <w:top w:val="none" w:sz="0" w:space="0" w:color="auto"/>
                            <w:left w:val="none" w:sz="0" w:space="0" w:color="auto"/>
                            <w:bottom w:val="none" w:sz="0" w:space="0" w:color="auto"/>
                            <w:right w:val="none" w:sz="0" w:space="0" w:color="auto"/>
                          </w:divBdr>
                          <w:divsChild>
                            <w:div w:id="506604387">
                              <w:marLeft w:val="0"/>
                              <w:marRight w:val="0"/>
                              <w:marTop w:val="0"/>
                              <w:marBottom w:val="0"/>
                              <w:divBdr>
                                <w:top w:val="none" w:sz="0" w:space="0" w:color="auto"/>
                                <w:left w:val="none" w:sz="0" w:space="0" w:color="auto"/>
                                <w:bottom w:val="none" w:sz="0" w:space="0" w:color="auto"/>
                                <w:right w:val="none" w:sz="0" w:space="0" w:color="auto"/>
                              </w:divBdr>
                            </w:div>
                            <w:div w:id="488328179">
                              <w:marLeft w:val="0"/>
                              <w:marRight w:val="0"/>
                              <w:marTop w:val="0"/>
                              <w:marBottom w:val="0"/>
                              <w:divBdr>
                                <w:top w:val="none" w:sz="0" w:space="0" w:color="auto"/>
                                <w:left w:val="none" w:sz="0" w:space="0" w:color="auto"/>
                                <w:bottom w:val="none" w:sz="0" w:space="0" w:color="auto"/>
                                <w:right w:val="none" w:sz="0" w:space="0" w:color="auto"/>
                              </w:divBdr>
                              <w:divsChild>
                                <w:div w:id="1973710110">
                                  <w:marLeft w:val="0"/>
                                  <w:marRight w:val="0"/>
                                  <w:marTop w:val="0"/>
                                  <w:marBottom w:val="120"/>
                                  <w:divBdr>
                                    <w:top w:val="none" w:sz="0" w:space="0" w:color="auto"/>
                                    <w:left w:val="none" w:sz="0" w:space="0" w:color="auto"/>
                                    <w:bottom w:val="none" w:sz="0" w:space="0" w:color="auto"/>
                                    <w:right w:val="none" w:sz="0" w:space="0" w:color="auto"/>
                                  </w:divBdr>
                                </w:div>
                                <w:div w:id="19414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4289">
                          <w:marLeft w:val="0"/>
                          <w:marRight w:val="0"/>
                          <w:marTop w:val="0"/>
                          <w:marBottom w:val="0"/>
                          <w:divBdr>
                            <w:top w:val="none" w:sz="0" w:space="0" w:color="auto"/>
                            <w:left w:val="none" w:sz="0" w:space="0" w:color="auto"/>
                            <w:bottom w:val="none" w:sz="0" w:space="0" w:color="auto"/>
                            <w:right w:val="none" w:sz="0" w:space="0" w:color="auto"/>
                          </w:divBdr>
                          <w:divsChild>
                            <w:div w:id="1724478738">
                              <w:marLeft w:val="0"/>
                              <w:marRight w:val="0"/>
                              <w:marTop w:val="0"/>
                              <w:marBottom w:val="0"/>
                              <w:divBdr>
                                <w:top w:val="none" w:sz="0" w:space="0" w:color="auto"/>
                                <w:left w:val="none" w:sz="0" w:space="0" w:color="auto"/>
                                <w:bottom w:val="none" w:sz="0" w:space="0" w:color="auto"/>
                                <w:right w:val="none" w:sz="0" w:space="0" w:color="auto"/>
                              </w:divBdr>
                            </w:div>
                            <w:div w:id="1462455301">
                              <w:marLeft w:val="0"/>
                              <w:marRight w:val="0"/>
                              <w:marTop w:val="0"/>
                              <w:marBottom w:val="0"/>
                              <w:divBdr>
                                <w:top w:val="none" w:sz="0" w:space="0" w:color="auto"/>
                                <w:left w:val="none" w:sz="0" w:space="0" w:color="auto"/>
                                <w:bottom w:val="none" w:sz="0" w:space="0" w:color="auto"/>
                                <w:right w:val="none" w:sz="0" w:space="0" w:color="auto"/>
                              </w:divBdr>
                              <w:divsChild>
                                <w:div w:id="382751987">
                                  <w:marLeft w:val="0"/>
                                  <w:marRight w:val="0"/>
                                  <w:marTop w:val="0"/>
                                  <w:marBottom w:val="120"/>
                                  <w:divBdr>
                                    <w:top w:val="none" w:sz="0" w:space="0" w:color="auto"/>
                                    <w:left w:val="none" w:sz="0" w:space="0" w:color="auto"/>
                                    <w:bottom w:val="none" w:sz="0" w:space="0" w:color="auto"/>
                                    <w:right w:val="none" w:sz="0" w:space="0" w:color="auto"/>
                                  </w:divBdr>
                                </w:div>
                                <w:div w:id="5317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1520">
                  <w:marLeft w:val="0"/>
                  <w:marRight w:val="0"/>
                  <w:marTop w:val="0"/>
                  <w:marBottom w:val="225"/>
                  <w:divBdr>
                    <w:top w:val="none" w:sz="0" w:space="0" w:color="auto"/>
                    <w:left w:val="none" w:sz="0" w:space="0" w:color="auto"/>
                    <w:bottom w:val="none" w:sz="0" w:space="0" w:color="auto"/>
                    <w:right w:val="none" w:sz="0" w:space="0" w:color="auto"/>
                  </w:divBdr>
                  <w:divsChild>
                    <w:div w:id="1892838995">
                      <w:marLeft w:val="225"/>
                      <w:marRight w:val="225"/>
                      <w:marTop w:val="0"/>
                      <w:marBottom w:val="0"/>
                      <w:divBdr>
                        <w:top w:val="none" w:sz="0" w:space="0" w:color="auto"/>
                        <w:left w:val="none" w:sz="0" w:space="0" w:color="auto"/>
                        <w:bottom w:val="none" w:sz="0" w:space="0" w:color="auto"/>
                        <w:right w:val="none" w:sz="0" w:space="0" w:color="auto"/>
                      </w:divBdr>
                      <w:divsChild>
                        <w:div w:id="521751689">
                          <w:marLeft w:val="0"/>
                          <w:marRight w:val="0"/>
                          <w:marTop w:val="450"/>
                          <w:marBottom w:val="450"/>
                          <w:divBdr>
                            <w:top w:val="none" w:sz="0" w:space="0" w:color="auto"/>
                            <w:left w:val="none" w:sz="0" w:space="0" w:color="auto"/>
                            <w:bottom w:val="none" w:sz="0" w:space="0" w:color="auto"/>
                            <w:right w:val="none" w:sz="0" w:space="0" w:color="auto"/>
                          </w:divBdr>
                          <w:divsChild>
                            <w:div w:id="1885751445">
                              <w:marLeft w:val="0"/>
                              <w:marRight w:val="0"/>
                              <w:marTop w:val="0"/>
                              <w:marBottom w:val="0"/>
                              <w:divBdr>
                                <w:top w:val="none" w:sz="0" w:space="0" w:color="auto"/>
                                <w:left w:val="none" w:sz="0" w:space="0" w:color="auto"/>
                                <w:bottom w:val="none" w:sz="0" w:space="0" w:color="auto"/>
                                <w:right w:val="none" w:sz="0" w:space="0" w:color="auto"/>
                              </w:divBdr>
                              <w:divsChild>
                                <w:div w:id="419983017">
                                  <w:marLeft w:val="0"/>
                                  <w:marRight w:val="0"/>
                                  <w:marTop w:val="0"/>
                                  <w:marBottom w:val="150"/>
                                  <w:divBdr>
                                    <w:top w:val="single" w:sz="6" w:space="8" w:color="E3E3E3"/>
                                    <w:left w:val="single" w:sz="36" w:space="8" w:color="345DFF"/>
                                    <w:bottom w:val="single" w:sz="6" w:space="8" w:color="E3E3E3"/>
                                    <w:right w:val="single" w:sz="6" w:space="8" w:color="E3E3E3"/>
                                  </w:divBdr>
                                  <w:divsChild>
                                    <w:div w:id="1534610615">
                                      <w:marLeft w:val="-225"/>
                                      <w:marRight w:val="-225"/>
                                      <w:marTop w:val="0"/>
                                      <w:marBottom w:val="0"/>
                                      <w:divBdr>
                                        <w:top w:val="none" w:sz="0" w:space="0" w:color="auto"/>
                                        <w:left w:val="none" w:sz="0" w:space="0" w:color="auto"/>
                                        <w:bottom w:val="none" w:sz="0" w:space="0" w:color="auto"/>
                                        <w:right w:val="none" w:sz="0" w:space="0" w:color="auto"/>
                                      </w:divBdr>
                                      <w:divsChild>
                                        <w:div w:id="16169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9735">
                          <w:marLeft w:val="0"/>
                          <w:marRight w:val="0"/>
                          <w:marTop w:val="450"/>
                          <w:marBottom w:val="450"/>
                          <w:divBdr>
                            <w:top w:val="none" w:sz="0" w:space="0" w:color="auto"/>
                            <w:left w:val="none" w:sz="0" w:space="0" w:color="auto"/>
                            <w:bottom w:val="none" w:sz="0" w:space="0" w:color="auto"/>
                            <w:right w:val="none" w:sz="0" w:space="0" w:color="auto"/>
                          </w:divBdr>
                          <w:divsChild>
                            <w:div w:id="1522164057">
                              <w:marLeft w:val="0"/>
                              <w:marRight w:val="0"/>
                              <w:marTop w:val="0"/>
                              <w:marBottom w:val="300"/>
                              <w:divBdr>
                                <w:top w:val="none" w:sz="0" w:space="0" w:color="auto"/>
                                <w:left w:val="none" w:sz="0" w:space="0" w:color="auto"/>
                                <w:bottom w:val="none" w:sz="0" w:space="0" w:color="auto"/>
                                <w:right w:val="none" w:sz="0" w:space="0" w:color="auto"/>
                              </w:divBdr>
                              <w:divsChild>
                                <w:div w:id="1303387850">
                                  <w:marLeft w:val="0"/>
                                  <w:marRight w:val="0"/>
                                  <w:marTop w:val="0"/>
                                  <w:marBottom w:val="0"/>
                                  <w:divBdr>
                                    <w:top w:val="none" w:sz="0" w:space="0" w:color="auto"/>
                                    <w:left w:val="none" w:sz="0" w:space="0" w:color="auto"/>
                                    <w:bottom w:val="none" w:sz="0" w:space="0" w:color="auto"/>
                                    <w:right w:val="none" w:sz="0" w:space="0" w:color="auto"/>
                                  </w:divBdr>
                                </w:div>
                                <w:div w:id="17464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36">
                          <w:marLeft w:val="0"/>
                          <w:marRight w:val="0"/>
                          <w:marTop w:val="450"/>
                          <w:marBottom w:val="450"/>
                          <w:divBdr>
                            <w:top w:val="none" w:sz="0" w:space="0" w:color="auto"/>
                            <w:left w:val="none" w:sz="0" w:space="0" w:color="auto"/>
                            <w:bottom w:val="none" w:sz="0" w:space="0" w:color="auto"/>
                            <w:right w:val="none" w:sz="0" w:space="0" w:color="auto"/>
                          </w:divBdr>
                          <w:divsChild>
                            <w:div w:id="684207647">
                              <w:marLeft w:val="0"/>
                              <w:marRight w:val="0"/>
                              <w:marTop w:val="0"/>
                              <w:marBottom w:val="105"/>
                              <w:divBdr>
                                <w:top w:val="none" w:sz="0" w:space="0" w:color="auto"/>
                                <w:left w:val="none" w:sz="0" w:space="0" w:color="auto"/>
                                <w:bottom w:val="none" w:sz="0" w:space="0" w:color="auto"/>
                                <w:right w:val="none" w:sz="0" w:space="0" w:color="auto"/>
                              </w:divBdr>
                              <w:divsChild>
                                <w:div w:id="1472019127">
                                  <w:marLeft w:val="0"/>
                                  <w:marRight w:val="0"/>
                                  <w:marTop w:val="0"/>
                                  <w:marBottom w:val="0"/>
                                  <w:divBdr>
                                    <w:top w:val="none" w:sz="0" w:space="0" w:color="auto"/>
                                    <w:left w:val="none" w:sz="0" w:space="0" w:color="auto"/>
                                    <w:bottom w:val="none" w:sz="0" w:space="0" w:color="auto"/>
                                    <w:right w:val="none" w:sz="0" w:space="0" w:color="auto"/>
                                  </w:divBdr>
                                </w:div>
                                <w:div w:id="1321076297">
                                  <w:marLeft w:val="0"/>
                                  <w:marRight w:val="0"/>
                                  <w:marTop w:val="0"/>
                                  <w:marBottom w:val="0"/>
                                  <w:divBdr>
                                    <w:top w:val="none" w:sz="0" w:space="0" w:color="auto"/>
                                    <w:left w:val="none" w:sz="0" w:space="0" w:color="auto"/>
                                    <w:bottom w:val="none" w:sz="0" w:space="0" w:color="auto"/>
                                    <w:right w:val="none" w:sz="0" w:space="0" w:color="auto"/>
                                  </w:divBdr>
                                  <w:divsChild>
                                    <w:div w:id="16824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8570">
                          <w:marLeft w:val="0"/>
                          <w:marRight w:val="0"/>
                          <w:marTop w:val="450"/>
                          <w:marBottom w:val="450"/>
                          <w:divBdr>
                            <w:top w:val="none" w:sz="0" w:space="0" w:color="auto"/>
                            <w:left w:val="none" w:sz="0" w:space="0" w:color="auto"/>
                            <w:bottom w:val="none" w:sz="0" w:space="0" w:color="auto"/>
                            <w:right w:val="none" w:sz="0" w:space="0" w:color="auto"/>
                          </w:divBdr>
                          <w:divsChild>
                            <w:div w:id="1556892777">
                              <w:marLeft w:val="0"/>
                              <w:marRight w:val="0"/>
                              <w:marTop w:val="0"/>
                              <w:marBottom w:val="375"/>
                              <w:divBdr>
                                <w:top w:val="single" w:sz="6" w:space="15" w:color="EEEEEE"/>
                                <w:left w:val="single" w:sz="6" w:space="15" w:color="EEEEEE"/>
                                <w:bottom w:val="single" w:sz="6" w:space="15" w:color="EEEEEE"/>
                                <w:right w:val="single" w:sz="6" w:space="15" w:color="EEEEEE"/>
                              </w:divBdr>
                              <w:divsChild>
                                <w:div w:id="870730826">
                                  <w:marLeft w:val="0"/>
                                  <w:marRight w:val="0"/>
                                  <w:marTop w:val="0"/>
                                  <w:marBottom w:val="0"/>
                                  <w:divBdr>
                                    <w:top w:val="none" w:sz="0" w:space="0" w:color="auto"/>
                                    <w:left w:val="none" w:sz="0" w:space="0" w:color="auto"/>
                                    <w:bottom w:val="none" w:sz="0" w:space="0" w:color="auto"/>
                                    <w:right w:val="none" w:sz="0" w:space="0" w:color="auto"/>
                                  </w:divBdr>
                                  <w:divsChild>
                                    <w:div w:id="1982464045">
                                      <w:marLeft w:val="-225"/>
                                      <w:marRight w:val="-225"/>
                                      <w:marTop w:val="0"/>
                                      <w:marBottom w:val="0"/>
                                      <w:divBdr>
                                        <w:top w:val="none" w:sz="0" w:space="0" w:color="auto"/>
                                        <w:left w:val="none" w:sz="0" w:space="0" w:color="auto"/>
                                        <w:bottom w:val="none" w:sz="0" w:space="0" w:color="auto"/>
                                        <w:right w:val="none" w:sz="0" w:space="0" w:color="auto"/>
                                      </w:divBdr>
                                      <w:divsChild>
                                        <w:div w:id="9012522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204243">
                      <w:marLeft w:val="0"/>
                      <w:marRight w:val="0"/>
                      <w:marTop w:val="0"/>
                      <w:marBottom w:val="300"/>
                      <w:divBdr>
                        <w:top w:val="none" w:sz="0" w:space="0" w:color="auto"/>
                        <w:left w:val="none" w:sz="0" w:space="0" w:color="auto"/>
                        <w:bottom w:val="none" w:sz="0" w:space="0" w:color="auto"/>
                        <w:right w:val="none" w:sz="0" w:space="0" w:color="auto"/>
                      </w:divBdr>
                      <w:divsChild>
                        <w:div w:id="2123062303">
                          <w:marLeft w:val="0"/>
                          <w:marRight w:val="0"/>
                          <w:marTop w:val="0"/>
                          <w:marBottom w:val="0"/>
                          <w:divBdr>
                            <w:top w:val="none" w:sz="0" w:space="0" w:color="auto"/>
                            <w:left w:val="none" w:sz="0" w:space="0" w:color="auto"/>
                            <w:bottom w:val="none" w:sz="0" w:space="0" w:color="auto"/>
                            <w:right w:val="none" w:sz="0" w:space="0" w:color="auto"/>
                          </w:divBdr>
                        </w:div>
                        <w:div w:id="514346916">
                          <w:marLeft w:val="0"/>
                          <w:marRight w:val="0"/>
                          <w:marTop w:val="0"/>
                          <w:marBottom w:val="0"/>
                          <w:divBdr>
                            <w:top w:val="none" w:sz="0" w:space="0" w:color="auto"/>
                            <w:left w:val="none" w:sz="0" w:space="0" w:color="auto"/>
                            <w:bottom w:val="none" w:sz="0" w:space="0" w:color="auto"/>
                            <w:right w:val="none" w:sz="0" w:space="0" w:color="auto"/>
                          </w:divBdr>
                          <w:divsChild>
                            <w:div w:id="780952921">
                              <w:marLeft w:val="-225"/>
                              <w:marRight w:val="-225"/>
                              <w:marTop w:val="0"/>
                              <w:marBottom w:val="0"/>
                              <w:divBdr>
                                <w:top w:val="none" w:sz="0" w:space="0" w:color="auto"/>
                                <w:left w:val="none" w:sz="0" w:space="0" w:color="auto"/>
                                <w:bottom w:val="none" w:sz="0" w:space="0" w:color="auto"/>
                                <w:right w:val="none" w:sz="0" w:space="0" w:color="auto"/>
                              </w:divBdr>
                              <w:divsChild>
                                <w:div w:id="1778981217">
                                  <w:marLeft w:val="0"/>
                                  <w:marRight w:val="0"/>
                                  <w:marTop w:val="0"/>
                                  <w:marBottom w:val="0"/>
                                  <w:divBdr>
                                    <w:top w:val="none" w:sz="0" w:space="0" w:color="auto"/>
                                    <w:left w:val="none" w:sz="0" w:space="0" w:color="auto"/>
                                    <w:bottom w:val="none" w:sz="0" w:space="0" w:color="auto"/>
                                    <w:right w:val="none" w:sz="0" w:space="0" w:color="auto"/>
                                  </w:divBdr>
                                </w:div>
                              </w:divsChild>
                            </w:div>
                            <w:div w:id="1392070697">
                              <w:marLeft w:val="-225"/>
                              <w:marRight w:val="-225"/>
                              <w:marTop w:val="0"/>
                              <w:marBottom w:val="0"/>
                              <w:divBdr>
                                <w:top w:val="none" w:sz="0" w:space="0" w:color="auto"/>
                                <w:left w:val="none" w:sz="0" w:space="0" w:color="auto"/>
                                <w:bottom w:val="none" w:sz="0" w:space="0" w:color="auto"/>
                                <w:right w:val="none" w:sz="0" w:space="0" w:color="auto"/>
                              </w:divBdr>
                              <w:divsChild>
                                <w:div w:id="2073848451">
                                  <w:marLeft w:val="0"/>
                                  <w:marRight w:val="0"/>
                                  <w:marTop w:val="0"/>
                                  <w:marBottom w:val="0"/>
                                  <w:divBdr>
                                    <w:top w:val="none" w:sz="0" w:space="0" w:color="auto"/>
                                    <w:left w:val="none" w:sz="0" w:space="0" w:color="auto"/>
                                    <w:bottom w:val="none" w:sz="0" w:space="0" w:color="auto"/>
                                    <w:right w:val="none" w:sz="0" w:space="0" w:color="auto"/>
                                  </w:divBdr>
                                </w:div>
                              </w:divsChild>
                            </w:div>
                            <w:div w:id="594947725">
                              <w:marLeft w:val="-225"/>
                              <w:marRight w:val="-225"/>
                              <w:marTop w:val="0"/>
                              <w:marBottom w:val="0"/>
                              <w:divBdr>
                                <w:top w:val="none" w:sz="0" w:space="0" w:color="auto"/>
                                <w:left w:val="none" w:sz="0" w:space="0" w:color="auto"/>
                                <w:bottom w:val="none" w:sz="0" w:space="0" w:color="auto"/>
                                <w:right w:val="none" w:sz="0" w:space="0" w:color="auto"/>
                              </w:divBdr>
                              <w:divsChild>
                                <w:div w:id="2141800577">
                                  <w:marLeft w:val="0"/>
                                  <w:marRight w:val="0"/>
                                  <w:marTop w:val="0"/>
                                  <w:marBottom w:val="0"/>
                                  <w:divBdr>
                                    <w:top w:val="none" w:sz="0" w:space="0" w:color="auto"/>
                                    <w:left w:val="none" w:sz="0" w:space="0" w:color="auto"/>
                                    <w:bottom w:val="none" w:sz="0" w:space="0" w:color="auto"/>
                                    <w:right w:val="none" w:sz="0" w:space="0" w:color="auto"/>
                                  </w:divBdr>
                                </w:div>
                              </w:divsChild>
                            </w:div>
                            <w:div w:id="592133933">
                              <w:marLeft w:val="-225"/>
                              <w:marRight w:val="-225"/>
                              <w:marTop w:val="0"/>
                              <w:marBottom w:val="0"/>
                              <w:divBdr>
                                <w:top w:val="none" w:sz="0" w:space="0" w:color="auto"/>
                                <w:left w:val="none" w:sz="0" w:space="0" w:color="auto"/>
                                <w:bottom w:val="none" w:sz="0" w:space="0" w:color="auto"/>
                                <w:right w:val="none" w:sz="0" w:space="0" w:color="auto"/>
                              </w:divBdr>
                              <w:divsChild>
                                <w:div w:id="1533179219">
                                  <w:marLeft w:val="0"/>
                                  <w:marRight w:val="0"/>
                                  <w:marTop w:val="0"/>
                                  <w:marBottom w:val="0"/>
                                  <w:divBdr>
                                    <w:top w:val="none" w:sz="0" w:space="0" w:color="auto"/>
                                    <w:left w:val="none" w:sz="0" w:space="0" w:color="auto"/>
                                    <w:bottom w:val="none" w:sz="0" w:space="0" w:color="auto"/>
                                    <w:right w:val="none" w:sz="0" w:space="0" w:color="auto"/>
                                  </w:divBdr>
                                </w:div>
                              </w:divsChild>
                            </w:div>
                            <w:div w:id="896429480">
                              <w:marLeft w:val="-225"/>
                              <w:marRight w:val="-225"/>
                              <w:marTop w:val="0"/>
                              <w:marBottom w:val="0"/>
                              <w:divBdr>
                                <w:top w:val="none" w:sz="0" w:space="0" w:color="auto"/>
                                <w:left w:val="none" w:sz="0" w:space="0" w:color="auto"/>
                                <w:bottom w:val="none" w:sz="0" w:space="0" w:color="auto"/>
                                <w:right w:val="none" w:sz="0" w:space="0" w:color="auto"/>
                              </w:divBdr>
                              <w:divsChild>
                                <w:div w:id="853374475">
                                  <w:marLeft w:val="0"/>
                                  <w:marRight w:val="0"/>
                                  <w:marTop w:val="0"/>
                                  <w:marBottom w:val="0"/>
                                  <w:divBdr>
                                    <w:top w:val="none" w:sz="0" w:space="0" w:color="auto"/>
                                    <w:left w:val="none" w:sz="0" w:space="0" w:color="auto"/>
                                    <w:bottom w:val="none" w:sz="0" w:space="0" w:color="auto"/>
                                    <w:right w:val="none" w:sz="0" w:space="0" w:color="auto"/>
                                  </w:divBdr>
                                </w:div>
                              </w:divsChild>
                            </w:div>
                            <w:div w:id="407503648">
                              <w:marLeft w:val="-225"/>
                              <w:marRight w:val="-225"/>
                              <w:marTop w:val="0"/>
                              <w:marBottom w:val="0"/>
                              <w:divBdr>
                                <w:top w:val="none" w:sz="0" w:space="0" w:color="auto"/>
                                <w:left w:val="none" w:sz="0" w:space="0" w:color="auto"/>
                                <w:bottom w:val="none" w:sz="0" w:space="0" w:color="auto"/>
                                <w:right w:val="none" w:sz="0" w:space="0" w:color="auto"/>
                              </w:divBdr>
                              <w:divsChild>
                                <w:div w:id="1759600057">
                                  <w:marLeft w:val="0"/>
                                  <w:marRight w:val="0"/>
                                  <w:marTop w:val="0"/>
                                  <w:marBottom w:val="0"/>
                                  <w:divBdr>
                                    <w:top w:val="none" w:sz="0" w:space="0" w:color="auto"/>
                                    <w:left w:val="none" w:sz="0" w:space="0" w:color="auto"/>
                                    <w:bottom w:val="none" w:sz="0" w:space="0" w:color="auto"/>
                                    <w:right w:val="none" w:sz="0" w:space="0" w:color="auto"/>
                                  </w:divBdr>
                                </w:div>
                              </w:divsChild>
                            </w:div>
                            <w:div w:id="40829573">
                              <w:marLeft w:val="-225"/>
                              <w:marRight w:val="-225"/>
                              <w:marTop w:val="0"/>
                              <w:marBottom w:val="0"/>
                              <w:divBdr>
                                <w:top w:val="none" w:sz="0" w:space="0" w:color="auto"/>
                                <w:left w:val="none" w:sz="0" w:space="0" w:color="auto"/>
                                <w:bottom w:val="none" w:sz="0" w:space="0" w:color="auto"/>
                                <w:right w:val="none" w:sz="0" w:space="0" w:color="auto"/>
                              </w:divBdr>
                              <w:divsChild>
                                <w:div w:id="10809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768">
                      <w:marLeft w:val="0"/>
                      <w:marRight w:val="0"/>
                      <w:marTop w:val="0"/>
                      <w:marBottom w:val="300"/>
                      <w:divBdr>
                        <w:top w:val="none" w:sz="0" w:space="0" w:color="auto"/>
                        <w:left w:val="none" w:sz="0" w:space="0" w:color="auto"/>
                        <w:bottom w:val="none" w:sz="0" w:space="0" w:color="auto"/>
                        <w:right w:val="none" w:sz="0" w:space="0" w:color="auto"/>
                      </w:divBdr>
                      <w:divsChild>
                        <w:div w:id="1318000511">
                          <w:marLeft w:val="0"/>
                          <w:marRight w:val="0"/>
                          <w:marTop w:val="0"/>
                          <w:marBottom w:val="0"/>
                          <w:divBdr>
                            <w:top w:val="single" w:sz="6" w:space="8" w:color="337AB7"/>
                            <w:left w:val="single" w:sz="6" w:space="11" w:color="337AB7"/>
                            <w:bottom w:val="single" w:sz="6" w:space="8" w:color="337AB7"/>
                            <w:right w:val="single" w:sz="6" w:space="11" w:color="337AB7"/>
                          </w:divBdr>
                        </w:div>
                      </w:divsChild>
                    </w:div>
                  </w:divsChild>
                </w:div>
              </w:divsChild>
            </w:div>
          </w:divsChild>
        </w:div>
        <w:div w:id="348027798">
          <w:marLeft w:val="0"/>
          <w:marRight w:val="0"/>
          <w:marTop w:val="0"/>
          <w:marBottom w:val="0"/>
          <w:divBdr>
            <w:top w:val="none" w:sz="0" w:space="0" w:color="auto"/>
            <w:left w:val="none" w:sz="0" w:space="0" w:color="auto"/>
            <w:bottom w:val="none" w:sz="0" w:space="0" w:color="auto"/>
            <w:right w:val="none" w:sz="0" w:space="0" w:color="auto"/>
          </w:divBdr>
          <w:divsChild>
            <w:div w:id="2017144612">
              <w:marLeft w:val="-225"/>
              <w:marRight w:val="-225"/>
              <w:marTop w:val="0"/>
              <w:marBottom w:val="0"/>
              <w:divBdr>
                <w:top w:val="none" w:sz="0" w:space="0" w:color="auto"/>
                <w:left w:val="none" w:sz="0" w:space="0" w:color="auto"/>
                <w:bottom w:val="none" w:sz="0" w:space="0" w:color="auto"/>
                <w:right w:val="none" w:sz="0" w:space="0" w:color="auto"/>
              </w:divBdr>
              <w:divsChild>
                <w:div w:id="2087191449">
                  <w:marLeft w:val="0"/>
                  <w:marRight w:val="0"/>
                  <w:marTop w:val="0"/>
                  <w:marBottom w:val="0"/>
                  <w:divBdr>
                    <w:top w:val="none" w:sz="0" w:space="0" w:color="auto"/>
                    <w:left w:val="none" w:sz="0" w:space="0" w:color="auto"/>
                    <w:bottom w:val="none" w:sz="0" w:space="0" w:color="auto"/>
                    <w:right w:val="none" w:sz="0" w:space="0" w:color="auto"/>
                  </w:divBdr>
                </w:div>
                <w:div w:id="721246555">
                  <w:marLeft w:val="0"/>
                  <w:marRight w:val="0"/>
                  <w:marTop w:val="0"/>
                  <w:marBottom w:val="0"/>
                  <w:divBdr>
                    <w:top w:val="none" w:sz="0" w:space="0" w:color="auto"/>
                    <w:left w:val="none" w:sz="0" w:space="0" w:color="auto"/>
                    <w:bottom w:val="none" w:sz="0" w:space="0" w:color="auto"/>
                    <w:right w:val="none" w:sz="0" w:space="0" w:color="auto"/>
                  </w:divBdr>
                </w:div>
                <w:div w:id="21632118">
                  <w:marLeft w:val="0"/>
                  <w:marRight w:val="0"/>
                  <w:marTop w:val="0"/>
                  <w:marBottom w:val="0"/>
                  <w:divBdr>
                    <w:top w:val="none" w:sz="0" w:space="0" w:color="auto"/>
                    <w:left w:val="none" w:sz="0" w:space="0" w:color="auto"/>
                    <w:bottom w:val="none" w:sz="0" w:space="0" w:color="auto"/>
                    <w:right w:val="none" w:sz="0" w:space="0" w:color="auto"/>
                  </w:divBdr>
                  <w:divsChild>
                    <w:div w:id="1909077139">
                      <w:marLeft w:val="0"/>
                      <w:marRight w:val="0"/>
                      <w:marTop w:val="300"/>
                      <w:marBottom w:val="0"/>
                      <w:divBdr>
                        <w:top w:val="none" w:sz="0" w:space="0" w:color="auto"/>
                        <w:left w:val="none" w:sz="0" w:space="0" w:color="auto"/>
                        <w:bottom w:val="none" w:sz="0" w:space="0" w:color="auto"/>
                        <w:right w:val="none" w:sz="0" w:space="0" w:color="auto"/>
                      </w:divBdr>
                    </w:div>
                  </w:divsChild>
                </w:div>
                <w:div w:id="1437754628">
                  <w:marLeft w:val="0"/>
                  <w:marRight w:val="0"/>
                  <w:marTop w:val="0"/>
                  <w:marBottom w:val="0"/>
                  <w:divBdr>
                    <w:top w:val="none" w:sz="0" w:space="0" w:color="auto"/>
                    <w:left w:val="none" w:sz="0" w:space="0" w:color="auto"/>
                    <w:bottom w:val="none" w:sz="0" w:space="0" w:color="auto"/>
                    <w:right w:val="none" w:sz="0" w:space="0" w:color="auto"/>
                  </w:divBdr>
                  <w:divsChild>
                    <w:div w:id="3171530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687</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Hilal</cp:lastModifiedBy>
  <cp:revision>2</cp:revision>
  <dcterms:created xsi:type="dcterms:W3CDTF">2026-05-10T09:32:00Z</dcterms:created>
  <dcterms:modified xsi:type="dcterms:W3CDTF">2026-05-10T09:48:00Z</dcterms:modified>
</cp:coreProperties>
</file>